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099" w:rsidRPr="00962F47" w:rsidRDefault="00635099"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rPr>
          <w:rFonts w:ascii="Times New Roman" w:hAnsi="Times New Roman" w:cs="Times New Roman"/>
          <w:sz w:val="24"/>
          <w:szCs w:val="24"/>
        </w:rPr>
      </w:pPr>
    </w:p>
    <w:p w:rsidR="00D10142" w:rsidRPr="00962F47" w:rsidRDefault="00D10142" w:rsidP="009B2614">
      <w:pPr>
        <w:spacing w:line="480" w:lineRule="auto"/>
        <w:jc w:val="center"/>
        <w:rPr>
          <w:rFonts w:ascii="Times New Roman" w:hAnsi="Times New Roman" w:cs="Times New Roman"/>
          <w:sz w:val="24"/>
          <w:szCs w:val="24"/>
        </w:rPr>
      </w:pPr>
      <w:r w:rsidRPr="00962F47">
        <w:rPr>
          <w:rFonts w:ascii="Times New Roman" w:hAnsi="Times New Roman" w:cs="Times New Roman"/>
          <w:sz w:val="24"/>
          <w:szCs w:val="24"/>
        </w:rPr>
        <w:t>School Bullying</w:t>
      </w:r>
    </w:p>
    <w:p w:rsidR="00D10142" w:rsidRPr="00962F47" w:rsidRDefault="00D10142" w:rsidP="009B2614">
      <w:pPr>
        <w:spacing w:line="480" w:lineRule="auto"/>
        <w:jc w:val="center"/>
        <w:rPr>
          <w:rFonts w:ascii="Times New Roman" w:hAnsi="Times New Roman" w:cs="Times New Roman"/>
          <w:sz w:val="24"/>
          <w:szCs w:val="24"/>
        </w:rPr>
      </w:pPr>
      <w:r w:rsidRPr="00962F47">
        <w:rPr>
          <w:rFonts w:ascii="Times New Roman" w:hAnsi="Times New Roman" w:cs="Times New Roman"/>
          <w:sz w:val="24"/>
          <w:szCs w:val="24"/>
        </w:rPr>
        <w:t>Name</w:t>
      </w:r>
    </w:p>
    <w:p w:rsidR="00D10142" w:rsidRPr="00962F47" w:rsidRDefault="00D10142" w:rsidP="009B2614">
      <w:pPr>
        <w:spacing w:line="480" w:lineRule="auto"/>
        <w:jc w:val="center"/>
        <w:rPr>
          <w:rFonts w:ascii="Times New Roman" w:hAnsi="Times New Roman" w:cs="Times New Roman"/>
          <w:sz w:val="24"/>
          <w:szCs w:val="24"/>
        </w:rPr>
      </w:pPr>
      <w:r w:rsidRPr="00962F47">
        <w:rPr>
          <w:rFonts w:ascii="Times New Roman" w:hAnsi="Times New Roman" w:cs="Times New Roman"/>
          <w:sz w:val="24"/>
          <w:szCs w:val="24"/>
        </w:rPr>
        <w:t>Institution</w:t>
      </w:r>
    </w:p>
    <w:p w:rsidR="00D10142" w:rsidRPr="00962F47" w:rsidRDefault="00D10142" w:rsidP="009B2614">
      <w:pPr>
        <w:spacing w:line="480" w:lineRule="auto"/>
        <w:jc w:val="center"/>
        <w:rPr>
          <w:rFonts w:ascii="Times New Roman" w:hAnsi="Times New Roman" w:cs="Times New Roman"/>
          <w:sz w:val="24"/>
          <w:szCs w:val="24"/>
        </w:rPr>
      </w:pPr>
      <w:r w:rsidRPr="00962F47">
        <w:rPr>
          <w:rFonts w:ascii="Times New Roman" w:hAnsi="Times New Roman" w:cs="Times New Roman"/>
          <w:sz w:val="24"/>
          <w:szCs w:val="24"/>
        </w:rPr>
        <w:t>Date</w:t>
      </w:r>
    </w:p>
    <w:p w:rsidR="00D10142" w:rsidRPr="00962F47" w:rsidRDefault="00D10142" w:rsidP="009B2614">
      <w:pPr>
        <w:spacing w:line="480" w:lineRule="auto"/>
        <w:rPr>
          <w:rFonts w:ascii="Times New Roman" w:hAnsi="Times New Roman" w:cs="Times New Roman"/>
          <w:sz w:val="24"/>
          <w:szCs w:val="24"/>
        </w:rPr>
      </w:pPr>
      <w:r w:rsidRPr="00962F47">
        <w:rPr>
          <w:rFonts w:ascii="Times New Roman" w:hAnsi="Times New Roman" w:cs="Times New Roman"/>
          <w:sz w:val="24"/>
          <w:szCs w:val="24"/>
        </w:rPr>
        <w:br w:type="page"/>
      </w:r>
    </w:p>
    <w:p w:rsidR="00D10142" w:rsidRPr="00962F47" w:rsidRDefault="00650600" w:rsidP="009B2614">
      <w:pPr>
        <w:spacing w:line="480" w:lineRule="auto"/>
        <w:jc w:val="center"/>
        <w:rPr>
          <w:rFonts w:ascii="Times New Roman" w:hAnsi="Times New Roman" w:cs="Times New Roman"/>
          <w:sz w:val="24"/>
          <w:szCs w:val="24"/>
        </w:rPr>
      </w:pPr>
      <w:r w:rsidRPr="00962F47">
        <w:rPr>
          <w:rFonts w:ascii="Times New Roman" w:hAnsi="Times New Roman" w:cs="Times New Roman"/>
          <w:sz w:val="24"/>
          <w:szCs w:val="24"/>
        </w:rPr>
        <w:lastRenderedPageBreak/>
        <w:t>Abstract</w:t>
      </w:r>
    </w:p>
    <w:p w:rsidR="006402E5" w:rsidRPr="00962F47" w:rsidRDefault="00AD276F" w:rsidP="009B2614">
      <w:pPr>
        <w:spacing w:line="480" w:lineRule="auto"/>
        <w:rPr>
          <w:rFonts w:ascii="Times New Roman" w:hAnsi="Times New Roman" w:cs="Times New Roman"/>
          <w:sz w:val="24"/>
          <w:szCs w:val="24"/>
        </w:rPr>
      </w:pPr>
      <w:r w:rsidRPr="00962F47">
        <w:rPr>
          <w:rFonts w:ascii="Times New Roman" w:hAnsi="Times New Roman" w:cs="Times New Roman"/>
          <w:noProof/>
          <w:sz w:val="24"/>
          <w:szCs w:val="24"/>
        </w:rPr>
        <w:t>Bull</w:t>
      </w:r>
      <w:r w:rsidR="00EC611F" w:rsidRPr="00962F47">
        <w:rPr>
          <w:rFonts w:ascii="Times New Roman" w:hAnsi="Times New Roman" w:cs="Times New Roman"/>
          <w:noProof/>
          <w:sz w:val="24"/>
          <w:szCs w:val="24"/>
        </w:rPr>
        <w:t>y</w:t>
      </w:r>
      <w:r w:rsidRPr="00962F47">
        <w:rPr>
          <w:rFonts w:ascii="Times New Roman" w:hAnsi="Times New Roman" w:cs="Times New Roman"/>
          <w:noProof/>
          <w:sz w:val="24"/>
          <w:szCs w:val="24"/>
        </w:rPr>
        <w:t>ing</w:t>
      </w:r>
      <w:r w:rsidRPr="00962F47">
        <w:rPr>
          <w:rFonts w:ascii="Times New Roman" w:hAnsi="Times New Roman" w:cs="Times New Roman"/>
          <w:sz w:val="24"/>
          <w:szCs w:val="24"/>
        </w:rPr>
        <w:t xml:space="preserve"> is a social problem that occurs nationally. </w:t>
      </w:r>
      <w:r w:rsidR="00961FD3" w:rsidRPr="00962F47">
        <w:rPr>
          <w:rFonts w:ascii="Times New Roman" w:hAnsi="Times New Roman" w:cs="Times New Roman"/>
          <w:sz w:val="24"/>
          <w:szCs w:val="24"/>
        </w:rPr>
        <w:t>It is</w:t>
      </w:r>
      <w:r w:rsidRPr="00962F47">
        <w:rPr>
          <w:rFonts w:ascii="Times New Roman" w:hAnsi="Times New Roman" w:cs="Times New Roman"/>
          <w:sz w:val="24"/>
          <w:szCs w:val="24"/>
        </w:rPr>
        <w:t xml:space="preserve"> an act of in</w:t>
      </w:r>
      <w:r w:rsidR="00961FD3" w:rsidRPr="00962F47">
        <w:rPr>
          <w:rFonts w:ascii="Times New Roman" w:hAnsi="Times New Roman" w:cs="Times New Roman"/>
          <w:sz w:val="24"/>
          <w:szCs w:val="24"/>
        </w:rPr>
        <w:t>timidating</w:t>
      </w:r>
      <w:r w:rsidRPr="00962F47">
        <w:rPr>
          <w:rFonts w:ascii="Times New Roman" w:hAnsi="Times New Roman" w:cs="Times New Roman"/>
          <w:sz w:val="24"/>
          <w:szCs w:val="24"/>
        </w:rPr>
        <w:t xml:space="preserve"> </w:t>
      </w:r>
      <w:r w:rsidR="00961FD3" w:rsidRPr="00962F47">
        <w:rPr>
          <w:rFonts w:ascii="Times New Roman" w:hAnsi="Times New Roman" w:cs="Times New Roman"/>
          <w:sz w:val="24"/>
          <w:szCs w:val="24"/>
        </w:rPr>
        <w:t xml:space="preserve">or to coerce a person who is often considered vulnerable. Bullying may take several forms </w:t>
      </w:r>
      <w:r w:rsidR="00961FD3" w:rsidRPr="00962F47">
        <w:rPr>
          <w:rFonts w:ascii="Times New Roman" w:hAnsi="Times New Roman" w:cs="Times New Roman"/>
          <w:noProof/>
          <w:sz w:val="24"/>
          <w:szCs w:val="24"/>
        </w:rPr>
        <w:t>ra</w:t>
      </w:r>
      <w:r w:rsidR="00EC611F" w:rsidRPr="00962F47">
        <w:rPr>
          <w:rFonts w:ascii="Times New Roman" w:hAnsi="Times New Roman" w:cs="Times New Roman"/>
          <w:noProof/>
          <w:sz w:val="24"/>
          <w:szCs w:val="24"/>
        </w:rPr>
        <w:t>n</w:t>
      </w:r>
      <w:r w:rsidR="00961FD3" w:rsidRPr="00962F47">
        <w:rPr>
          <w:rFonts w:ascii="Times New Roman" w:hAnsi="Times New Roman" w:cs="Times New Roman"/>
          <w:noProof/>
          <w:sz w:val="24"/>
          <w:szCs w:val="24"/>
        </w:rPr>
        <w:t>ging</w:t>
      </w:r>
      <w:r w:rsidR="00961FD3" w:rsidRPr="00962F47">
        <w:rPr>
          <w:rFonts w:ascii="Times New Roman" w:hAnsi="Times New Roman" w:cs="Times New Roman"/>
          <w:sz w:val="24"/>
          <w:szCs w:val="24"/>
        </w:rPr>
        <w:t xml:space="preserve"> from physical aspect such as shoving up a person and even name calling.</w:t>
      </w:r>
      <w:r w:rsidR="00683100" w:rsidRPr="00962F47">
        <w:rPr>
          <w:rFonts w:ascii="Times New Roman" w:hAnsi="Times New Roman" w:cs="Times New Roman"/>
          <w:sz w:val="24"/>
          <w:szCs w:val="24"/>
        </w:rPr>
        <w:t xml:space="preserve"> It can take place in homes, places of work and even in recreation centers. This paper</w:t>
      </w:r>
      <w:r w:rsidR="00EC611F" w:rsidRPr="00962F47">
        <w:rPr>
          <w:rFonts w:ascii="Times New Roman" w:hAnsi="Times New Roman" w:cs="Times New Roman"/>
          <w:sz w:val="24"/>
          <w:szCs w:val="24"/>
        </w:rPr>
        <w:t>, however,</w:t>
      </w:r>
      <w:r w:rsidR="00683100" w:rsidRPr="00962F47">
        <w:rPr>
          <w:rFonts w:ascii="Times New Roman" w:hAnsi="Times New Roman" w:cs="Times New Roman"/>
          <w:sz w:val="24"/>
          <w:szCs w:val="24"/>
        </w:rPr>
        <w:t xml:space="preserve"> concentrates on bullying in the schools</w:t>
      </w:r>
      <w:r w:rsidR="009B2614" w:rsidRPr="00962F47">
        <w:rPr>
          <w:rFonts w:ascii="Times New Roman" w:hAnsi="Times New Roman" w:cs="Times New Roman"/>
          <w:sz w:val="24"/>
          <w:szCs w:val="24"/>
        </w:rPr>
        <w:t xml:space="preserve"> with emphasis on the children aged 12 years through to 18 years</w:t>
      </w:r>
      <w:r w:rsidR="00683100" w:rsidRPr="00962F47">
        <w:rPr>
          <w:rFonts w:ascii="Times New Roman" w:hAnsi="Times New Roman" w:cs="Times New Roman"/>
          <w:sz w:val="24"/>
          <w:szCs w:val="24"/>
        </w:rPr>
        <w:t>. Although, it is a punishable crime statistics from the education department have shown that it is still happening albeit at a slower rate.</w:t>
      </w:r>
      <w:r w:rsidR="00974804" w:rsidRPr="00962F47">
        <w:rPr>
          <w:rFonts w:ascii="Times New Roman" w:hAnsi="Times New Roman" w:cs="Times New Roman"/>
          <w:sz w:val="24"/>
          <w:szCs w:val="24"/>
        </w:rPr>
        <w:t xml:space="preserve"> Most of the statistics used in this paper were sourced from the department of education. </w:t>
      </w:r>
      <w:r w:rsidR="0026097F" w:rsidRPr="00962F47">
        <w:rPr>
          <w:rFonts w:ascii="Times New Roman" w:hAnsi="Times New Roman" w:cs="Times New Roman"/>
          <w:sz w:val="24"/>
          <w:szCs w:val="24"/>
        </w:rPr>
        <w:t xml:space="preserve">This paper will seek to show that bullying is still happening in school and present </w:t>
      </w:r>
      <w:r w:rsidR="00EC611F" w:rsidRPr="00962F47">
        <w:rPr>
          <w:rFonts w:ascii="Times New Roman" w:hAnsi="Times New Roman" w:cs="Times New Roman"/>
          <w:noProof/>
          <w:sz w:val="24"/>
          <w:szCs w:val="24"/>
        </w:rPr>
        <w:t>a</w:t>
      </w:r>
      <w:r w:rsidR="0026097F" w:rsidRPr="00962F47">
        <w:rPr>
          <w:rFonts w:ascii="Times New Roman" w:hAnsi="Times New Roman" w:cs="Times New Roman"/>
          <w:noProof/>
          <w:sz w:val="24"/>
          <w:szCs w:val="24"/>
        </w:rPr>
        <w:t xml:space="preserve"> great</w:t>
      </w:r>
      <w:r w:rsidR="0026097F" w:rsidRPr="00962F47">
        <w:rPr>
          <w:rFonts w:ascii="Times New Roman" w:hAnsi="Times New Roman" w:cs="Times New Roman"/>
          <w:sz w:val="24"/>
          <w:szCs w:val="24"/>
        </w:rPr>
        <w:t xml:space="preserve"> ne</w:t>
      </w:r>
      <w:r w:rsidR="009F36B2" w:rsidRPr="00962F47">
        <w:rPr>
          <w:rFonts w:ascii="Times New Roman" w:hAnsi="Times New Roman" w:cs="Times New Roman"/>
          <w:sz w:val="24"/>
          <w:szCs w:val="24"/>
        </w:rPr>
        <w:t>e</w:t>
      </w:r>
      <w:r w:rsidR="0026097F" w:rsidRPr="00962F47">
        <w:rPr>
          <w:rFonts w:ascii="Times New Roman" w:hAnsi="Times New Roman" w:cs="Times New Roman"/>
          <w:sz w:val="24"/>
          <w:szCs w:val="24"/>
        </w:rPr>
        <w:t xml:space="preserve">d for social workers </w:t>
      </w:r>
      <w:r w:rsidR="0026097F" w:rsidRPr="00962F47">
        <w:rPr>
          <w:rFonts w:ascii="Times New Roman" w:hAnsi="Times New Roman" w:cs="Times New Roman"/>
          <w:noProof/>
          <w:sz w:val="24"/>
          <w:szCs w:val="24"/>
        </w:rPr>
        <w:t>involve</w:t>
      </w:r>
      <w:r w:rsidR="00EC611F" w:rsidRPr="00962F47">
        <w:rPr>
          <w:rFonts w:ascii="Times New Roman" w:hAnsi="Times New Roman" w:cs="Times New Roman"/>
          <w:noProof/>
          <w:sz w:val="24"/>
          <w:szCs w:val="24"/>
        </w:rPr>
        <w:t>d</w:t>
      </w:r>
      <w:r w:rsidR="0026097F" w:rsidRPr="00962F47">
        <w:rPr>
          <w:rFonts w:ascii="Times New Roman" w:hAnsi="Times New Roman" w:cs="Times New Roman"/>
          <w:sz w:val="24"/>
          <w:szCs w:val="24"/>
        </w:rPr>
        <w:t xml:space="preserve"> in dealing with this vice.</w:t>
      </w:r>
    </w:p>
    <w:p w:rsidR="006402E5" w:rsidRPr="00962F47" w:rsidRDefault="006402E5">
      <w:pPr>
        <w:rPr>
          <w:rFonts w:ascii="Times New Roman" w:hAnsi="Times New Roman" w:cs="Times New Roman"/>
          <w:sz w:val="24"/>
          <w:szCs w:val="24"/>
        </w:rPr>
      </w:pPr>
      <w:r w:rsidRPr="00962F47">
        <w:rPr>
          <w:rFonts w:ascii="Times New Roman" w:hAnsi="Times New Roman" w:cs="Times New Roman"/>
          <w:sz w:val="24"/>
          <w:szCs w:val="24"/>
        </w:rPr>
        <w:br w:type="page"/>
      </w:r>
    </w:p>
    <w:p w:rsidR="000B4A57" w:rsidRPr="00962F47" w:rsidRDefault="000B4A57" w:rsidP="00BB3A93">
      <w:pPr>
        <w:spacing w:line="480" w:lineRule="auto"/>
        <w:jc w:val="center"/>
        <w:rPr>
          <w:rFonts w:ascii="Times New Roman" w:hAnsi="Times New Roman" w:cs="Times New Roman"/>
          <w:b/>
          <w:sz w:val="24"/>
          <w:szCs w:val="24"/>
        </w:rPr>
      </w:pPr>
      <w:r w:rsidRPr="00962F47">
        <w:rPr>
          <w:rFonts w:ascii="Times New Roman" w:hAnsi="Times New Roman" w:cs="Times New Roman"/>
          <w:b/>
          <w:sz w:val="24"/>
          <w:szCs w:val="24"/>
        </w:rPr>
        <w:lastRenderedPageBreak/>
        <w:t xml:space="preserve">School bullying </w:t>
      </w:r>
    </w:p>
    <w:p w:rsidR="00650600" w:rsidRPr="00962F47" w:rsidRDefault="00BB3A93" w:rsidP="00BB3A93">
      <w:pPr>
        <w:spacing w:line="480" w:lineRule="auto"/>
        <w:jc w:val="center"/>
        <w:rPr>
          <w:rFonts w:ascii="Times New Roman" w:hAnsi="Times New Roman" w:cs="Times New Roman"/>
          <w:b/>
          <w:sz w:val="24"/>
          <w:szCs w:val="24"/>
        </w:rPr>
      </w:pPr>
      <w:r w:rsidRPr="00962F47">
        <w:rPr>
          <w:rFonts w:ascii="Times New Roman" w:hAnsi="Times New Roman" w:cs="Times New Roman"/>
          <w:b/>
          <w:sz w:val="24"/>
          <w:szCs w:val="24"/>
        </w:rPr>
        <w:t>Introduction</w:t>
      </w:r>
    </w:p>
    <w:p w:rsidR="00BB3A93" w:rsidRPr="00962F47" w:rsidRDefault="00BB3A93" w:rsidP="00BB3A93">
      <w:pPr>
        <w:spacing w:line="480" w:lineRule="auto"/>
        <w:rPr>
          <w:rFonts w:ascii="Times New Roman" w:hAnsi="Times New Roman" w:cs="Times New Roman"/>
          <w:sz w:val="24"/>
          <w:szCs w:val="24"/>
        </w:rPr>
      </w:pPr>
      <w:r w:rsidRPr="00962F47">
        <w:rPr>
          <w:rFonts w:ascii="Times New Roman" w:hAnsi="Times New Roman" w:cs="Times New Roman"/>
          <w:sz w:val="24"/>
          <w:szCs w:val="24"/>
        </w:rPr>
        <w:tab/>
        <w:t xml:space="preserve">School bullying is defined as </w:t>
      </w:r>
      <w:r w:rsidRPr="00962F47">
        <w:rPr>
          <w:rFonts w:ascii="Times New Roman" w:hAnsi="Times New Roman" w:cs="Times New Roman"/>
          <w:noProof/>
          <w:sz w:val="24"/>
          <w:szCs w:val="24"/>
        </w:rPr>
        <w:t>unwanted</w:t>
      </w:r>
      <w:r w:rsidRPr="00962F47">
        <w:rPr>
          <w:rFonts w:ascii="Times New Roman" w:hAnsi="Times New Roman" w:cs="Times New Roman"/>
          <w:sz w:val="24"/>
          <w:szCs w:val="24"/>
        </w:rPr>
        <w:t xml:space="preserve"> and aggressive behavior among </w:t>
      </w:r>
      <w:r w:rsidRPr="00962F47">
        <w:rPr>
          <w:rFonts w:ascii="Times New Roman" w:hAnsi="Times New Roman" w:cs="Times New Roman"/>
          <w:noProof/>
          <w:sz w:val="24"/>
          <w:szCs w:val="24"/>
        </w:rPr>
        <w:t>school</w:t>
      </w:r>
      <w:r w:rsidR="00EC611F" w:rsidRPr="00962F47">
        <w:rPr>
          <w:rFonts w:ascii="Times New Roman" w:hAnsi="Times New Roman" w:cs="Times New Roman"/>
          <w:noProof/>
          <w:sz w:val="24"/>
          <w:szCs w:val="24"/>
        </w:rPr>
        <w:t>-</w:t>
      </w:r>
      <w:r w:rsidRPr="00962F47">
        <w:rPr>
          <w:rFonts w:ascii="Times New Roman" w:hAnsi="Times New Roman" w:cs="Times New Roman"/>
          <w:noProof/>
          <w:sz w:val="24"/>
          <w:szCs w:val="24"/>
        </w:rPr>
        <w:t>aged</w:t>
      </w:r>
      <w:r w:rsidRPr="00962F47">
        <w:rPr>
          <w:rFonts w:ascii="Times New Roman" w:hAnsi="Times New Roman" w:cs="Times New Roman"/>
          <w:sz w:val="24"/>
          <w:szCs w:val="24"/>
        </w:rPr>
        <w:t xml:space="preserve"> children</w:t>
      </w:r>
      <w:r w:rsidR="00FD1BC3" w:rsidRPr="00962F47">
        <w:rPr>
          <w:rFonts w:ascii="Times New Roman" w:hAnsi="Times New Roman" w:cs="Times New Roman"/>
          <w:sz w:val="24"/>
          <w:szCs w:val="24"/>
        </w:rPr>
        <w:t>.</w:t>
      </w:r>
      <w:r w:rsidRPr="00962F47">
        <w:rPr>
          <w:rFonts w:ascii="Times New Roman" w:hAnsi="Times New Roman" w:cs="Times New Roman"/>
          <w:sz w:val="24"/>
          <w:szCs w:val="24"/>
        </w:rPr>
        <w:t xml:space="preserve"> </w:t>
      </w:r>
      <w:r w:rsidR="00FD1BC3" w:rsidRPr="00962F47">
        <w:rPr>
          <w:rFonts w:ascii="Times New Roman" w:hAnsi="Times New Roman" w:cs="Times New Roman"/>
          <w:sz w:val="24"/>
          <w:szCs w:val="24"/>
        </w:rPr>
        <w:t>It</w:t>
      </w:r>
      <w:r w:rsidRPr="00962F47">
        <w:rPr>
          <w:rFonts w:ascii="Times New Roman" w:hAnsi="Times New Roman" w:cs="Times New Roman"/>
          <w:sz w:val="24"/>
          <w:szCs w:val="24"/>
        </w:rPr>
        <w:t xml:space="preserve"> occurs when there is a perceived power imbalance with the stronger party deliberate utters words or does </w:t>
      </w:r>
      <w:r w:rsidR="00EC611F" w:rsidRPr="00962F47">
        <w:rPr>
          <w:rFonts w:ascii="Times New Roman" w:hAnsi="Times New Roman" w:cs="Times New Roman"/>
          <w:sz w:val="24"/>
          <w:szCs w:val="24"/>
        </w:rPr>
        <w:t xml:space="preserve">an </w:t>
      </w:r>
      <w:r w:rsidRPr="00962F47">
        <w:rPr>
          <w:rFonts w:ascii="Times New Roman" w:hAnsi="Times New Roman" w:cs="Times New Roman"/>
          <w:noProof/>
          <w:sz w:val="24"/>
          <w:szCs w:val="24"/>
        </w:rPr>
        <w:t>action</w:t>
      </w:r>
      <w:r w:rsidRPr="00962F47">
        <w:rPr>
          <w:rFonts w:ascii="Times New Roman" w:hAnsi="Times New Roman" w:cs="Times New Roman"/>
          <w:sz w:val="24"/>
          <w:szCs w:val="24"/>
        </w:rPr>
        <w:t xml:space="preserve"> which hurts the other party.</w:t>
      </w:r>
      <w:r w:rsidR="00423377" w:rsidRPr="00962F47">
        <w:rPr>
          <w:rFonts w:ascii="Times New Roman" w:hAnsi="Times New Roman" w:cs="Times New Roman"/>
          <w:sz w:val="24"/>
          <w:szCs w:val="24"/>
        </w:rPr>
        <w:t xml:space="preserve"> The outcome of bullying are both physical and emotional and can be </w:t>
      </w:r>
      <w:r w:rsidR="00423377" w:rsidRPr="00962F47">
        <w:rPr>
          <w:rFonts w:ascii="Times New Roman" w:hAnsi="Times New Roman" w:cs="Times New Roman"/>
          <w:noProof/>
          <w:sz w:val="24"/>
          <w:szCs w:val="24"/>
        </w:rPr>
        <w:t>long</w:t>
      </w:r>
      <w:r w:rsidR="00EC611F" w:rsidRPr="00962F47">
        <w:rPr>
          <w:rFonts w:ascii="Times New Roman" w:hAnsi="Times New Roman" w:cs="Times New Roman"/>
          <w:noProof/>
          <w:sz w:val="24"/>
          <w:szCs w:val="24"/>
        </w:rPr>
        <w:t>-</w:t>
      </w:r>
      <w:r w:rsidR="00423377" w:rsidRPr="00962F47">
        <w:rPr>
          <w:rFonts w:ascii="Times New Roman" w:hAnsi="Times New Roman" w:cs="Times New Roman"/>
          <w:noProof/>
          <w:sz w:val="24"/>
          <w:szCs w:val="24"/>
        </w:rPr>
        <w:t>lasting</w:t>
      </w:r>
      <w:r w:rsidR="00423377" w:rsidRPr="00962F47">
        <w:rPr>
          <w:rFonts w:ascii="Times New Roman" w:hAnsi="Times New Roman" w:cs="Times New Roman"/>
          <w:sz w:val="24"/>
          <w:szCs w:val="24"/>
        </w:rPr>
        <w:t xml:space="preserve">. Research </w:t>
      </w:r>
      <w:r w:rsidR="00423377" w:rsidRPr="00962F47">
        <w:rPr>
          <w:rFonts w:ascii="Times New Roman" w:hAnsi="Times New Roman" w:cs="Times New Roman"/>
          <w:noProof/>
          <w:sz w:val="24"/>
          <w:szCs w:val="24"/>
        </w:rPr>
        <w:t>ha</w:t>
      </w:r>
      <w:r w:rsidR="00EC611F" w:rsidRPr="00962F47">
        <w:rPr>
          <w:rFonts w:ascii="Times New Roman" w:hAnsi="Times New Roman" w:cs="Times New Roman"/>
          <w:noProof/>
          <w:sz w:val="24"/>
          <w:szCs w:val="24"/>
        </w:rPr>
        <w:t>s</w:t>
      </w:r>
      <w:r w:rsidR="00423377" w:rsidRPr="00962F47">
        <w:rPr>
          <w:rFonts w:ascii="Times New Roman" w:hAnsi="Times New Roman" w:cs="Times New Roman"/>
          <w:sz w:val="24"/>
          <w:szCs w:val="24"/>
        </w:rPr>
        <w:t xml:space="preserve"> concluded that bullying is </w:t>
      </w:r>
      <w:r w:rsidR="00E671EB" w:rsidRPr="00962F47">
        <w:rPr>
          <w:rFonts w:ascii="Times New Roman" w:hAnsi="Times New Roman" w:cs="Times New Roman"/>
          <w:sz w:val="24"/>
          <w:szCs w:val="24"/>
        </w:rPr>
        <w:t xml:space="preserve">acquired through learning and as </w:t>
      </w:r>
      <w:r w:rsidR="00E671EB" w:rsidRPr="00962F47">
        <w:rPr>
          <w:rFonts w:ascii="Times New Roman" w:hAnsi="Times New Roman" w:cs="Times New Roman"/>
          <w:noProof/>
          <w:sz w:val="24"/>
          <w:szCs w:val="24"/>
        </w:rPr>
        <w:t>such</w:t>
      </w:r>
      <w:r w:rsidR="00EC611F" w:rsidRPr="00962F47">
        <w:rPr>
          <w:rFonts w:ascii="Times New Roman" w:hAnsi="Times New Roman" w:cs="Times New Roman"/>
          <w:noProof/>
          <w:sz w:val="24"/>
          <w:szCs w:val="24"/>
        </w:rPr>
        <w:t>,</w:t>
      </w:r>
      <w:r w:rsidR="00E671EB" w:rsidRPr="00962F47">
        <w:rPr>
          <w:rFonts w:ascii="Times New Roman" w:hAnsi="Times New Roman" w:cs="Times New Roman"/>
          <w:sz w:val="24"/>
          <w:szCs w:val="24"/>
        </w:rPr>
        <w:t xml:space="preserve"> it can be avoided.</w:t>
      </w:r>
    </w:p>
    <w:p w:rsidR="009A1D9A" w:rsidRPr="00962F47" w:rsidRDefault="009A1D9A" w:rsidP="00BB3A93">
      <w:pPr>
        <w:spacing w:line="480" w:lineRule="auto"/>
        <w:rPr>
          <w:rFonts w:ascii="Times New Roman" w:hAnsi="Times New Roman" w:cs="Times New Roman"/>
          <w:sz w:val="24"/>
          <w:szCs w:val="24"/>
        </w:rPr>
      </w:pPr>
      <w:r w:rsidRPr="00962F47">
        <w:rPr>
          <w:rFonts w:ascii="Times New Roman" w:hAnsi="Times New Roman" w:cs="Times New Roman"/>
          <w:sz w:val="24"/>
          <w:szCs w:val="24"/>
        </w:rPr>
        <w:tab/>
        <w:t xml:space="preserve">According to the statistics on the National Center for Education 20.8% of children aged 12-18 were bullied in the year 2015. The </w:t>
      </w:r>
      <w:r w:rsidR="000C0496" w:rsidRPr="00962F47">
        <w:rPr>
          <w:rFonts w:ascii="Times New Roman" w:hAnsi="Times New Roman" w:cs="Times New Roman"/>
          <w:sz w:val="24"/>
          <w:szCs w:val="24"/>
        </w:rPr>
        <w:t xml:space="preserve">bullying occurred in different ways the highest form being those who were made fun of, called names, or insulted at 13.3% (US </w:t>
      </w:r>
      <w:r w:rsidR="00EC611F" w:rsidRPr="00962F47">
        <w:rPr>
          <w:rFonts w:ascii="Times New Roman" w:hAnsi="Times New Roman" w:cs="Times New Roman"/>
          <w:noProof/>
          <w:sz w:val="24"/>
          <w:szCs w:val="24"/>
        </w:rPr>
        <w:t>D</w:t>
      </w:r>
      <w:r w:rsidR="000C0496" w:rsidRPr="00962F47">
        <w:rPr>
          <w:rFonts w:ascii="Times New Roman" w:hAnsi="Times New Roman" w:cs="Times New Roman"/>
          <w:noProof/>
          <w:sz w:val="24"/>
          <w:szCs w:val="24"/>
        </w:rPr>
        <w:t>epartment</w:t>
      </w:r>
      <w:r w:rsidR="00EC611F" w:rsidRPr="00962F47">
        <w:rPr>
          <w:rFonts w:ascii="Times New Roman" w:hAnsi="Times New Roman" w:cs="Times New Roman"/>
          <w:sz w:val="24"/>
          <w:szCs w:val="24"/>
        </w:rPr>
        <w:t xml:space="preserve"> of E</w:t>
      </w:r>
      <w:r w:rsidR="000C0496" w:rsidRPr="00962F47">
        <w:rPr>
          <w:rFonts w:ascii="Times New Roman" w:hAnsi="Times New Roman" w:cs="Times New Roman"/>
          <w:sz w:val="24"/>
          <w:szCs w:val="24"/>
        </w:rPr>
        <w:t>ducation,</w:t>
      </w:r>
      <w:r w:rsidR="003F530D" w:rsidRPr="00962F47">
        <w:rPr>
          <w:rFonts w:ascii="Times New Roman" w:hAnsi="Times New Roman" w:cs="Times New Roman"/>
          <w:sz w:val="24"/>
          <w:szCs w:val="24"/>
        </w:rPr>
        <w:t xml:space="preserve"> 2015</w:t>
      </w:r>
      <w:r w:rsidR="000C0496" w:rsidRPr="00962F47">
        <w:rPr>
          <w:rFonts w:ascii="Times New Roman" w:hAnsi="Times New Roman" w:cs="Times New Roman"/>
          <w:sz w:val="24"/>
          <w:szCs w:val="24"/>
        </w:rPr>
        <w:t>)</w:t>
      </w:r>
      <w:r w:rsidR="003F530D" w:rsidRPr="00962F47">
        <w:rPr>
          <w:rFonts w:ascii="Times New Roman" w:hAnsi="Times New Roman" w:cs="Times New Roman"/>
          <w:sz w:val="24"/>
          <w:szCs w:val="24"/>
        </w:rPr>
        <w:t xml:space="preserve">. </w:t>
      </w:r>
      <w:r w:rsidR="00C522C5" w:rsidRPr="00962F47">
        <w:rPr>
          <w:rFonts w:ascii="Times New Roman" w:hAnsi="Times New Roman" w:cs="Times New Roman"/>
          <w:sz w:val="24"/>
          <w:szCs w:val="24"/>
        </w:rPr>
        <w:t xml:space="preserve">Following closely was those subjected to rumors at 12.2% of the entire student population. Those threatened with harm accounted for 3.9%, those shoved, pushed, tripped off or spat on were 5.1% while 2.5% were made to do things they did not want. Those excluded purposefully from activities were 5% and lastly were those whose property </w:t>
      </w:r>
      <w:r w:rsidR="00C522C5" w:rsidRPr="00962F47">
        <w:rPr>
          <w:rFonts w:ascii="Times New Roman" w:hAnsi="Times New Roman" w:cs="Times New Roman"/>
          <w:noProof/>
          <w:sz w:val="24"/>
          <w:szCs w:val="24"/>
        </w:rPr>
        <w:t>w</w:t>
      </w:r>
      <w:r w:rsidR="00EC611F" w:rsidRPr="00962F47">
        <w:rPr>
          <w:rFonts w:ascii="Times New Roman" w:hAnsi="Times New Roman" w:cs="Times New Roman"/>
          <w:noProof/>
          <w:sz w:val="24"/>
          <w:szCs w:val="24"/>
        </w:rPr>
        <w:t>as</w:t>
      </w:r>
      <w:r w:rsidR="00C522C5" w:rsidRPr="00962F47">
        <w:rPr>
          <w:rFonts w:ascii="Times New Roman" w:hAnsi="Times New Roman" w:cs="Times New Roman"/>
          <w:sz w:val="24"/>
          <w:szCs w:val="24"/>
        </w:rPr>
        <w:t xml:space="preserve"> destroyed on purpose and accounted for 1.8% of the total student population </w:t>
      </w:r>
      <w:r w:rsidR="00C522C5" w:rsidRPr="00962F47">
        <w:rPr>
          <w:rFonts w:ascii="Times New Roman" w:hAnsi="Times New Roman" w:cs="Times New Roman"/>
          <w:sz w:val="24"/>
          <w:szCs w:val="24"/>
        </w:rPr>
        <w:t xml:space="preserve">% (US </w:t>
      </w:r>
      <w:r w:rsidR="00EC611F" w:rsidRPr="00962F47">
        <w:rPr>
          <w:rFonts w:ascii="Times New Roman" w:hAnsi="Times New Roman" w:cs="Times New Roman"/>
          <w:noProof/>
          <w:sz w:val="24"/>
          <w:szCs w:val="24"/>
        </w:rPr>
        <w:t>D</w:t>
      </w:r>
      <w:r w:rsidR="00C522C5" w:rsidRPr="00962F47">
        <w:rPr>
          <w:rFonts w:ascii="Times New Roman" w:hAnsi="Times New Roman" w:cs="Times New Roman"/>
          <w:noProof/>
          <w:sz w:val="24"/>
          <w:szCs w:val="24"/>
        </w:rPr>
        <w:t>epartment</w:t>
      </w:r>
      <w:r w:rsidR="00EC611F" w:rsidRPr="00962F47">
        <w:rPr>
          <w:rFonts w:ascii="Times New Roman" w:hAnsi="Times New Roman" w:cs="Times New Roman"/>
          <w:sz w:val="24"/>
          <w:szCs w:val="24"/>
        </w:rPr>
        <w:t xml:space="preserve"> of E</w:t>
      </w:r>
      <w:r w:rsidR="00C522C5" w:rsidRPr="00962F47">
        <w:rPr>
          <w:rFonts w:ascii="Times New Roman" w:hAnsi="Times New Roman" w:cs="Times New Roman"/>
          <w:sz w:val="24"/>
          <w:szCs w:val="24"/>
        </w:rPr>
        <w:t>ducation, 2015)</w:t>
      </w:r>
      <w:r w:rsidR="00C522C5" w:rsidRPr="00962F47">
        <w:rPr>
          <w:rFonts w:ascii="Times New Roman" w:hAnsi="Times New Roman" w:cs="Times New Roman"/>
          <w:sz w:val="24"/>
          <w:szCs w:val="24"/>
        </w:rPr>
        <w:t xml:space="preserve">. </w:t>
      </w:r>
    </w:p>
    <w:p w:rsidR="003F1E5E" w:rsidRPr="00962F47" w:rsidRDefault="003F1E5E" w:rsidP="003F1E5E">
      <w:pPr>
        <w:spacing w:line="480" w:lineRule="auto"/>
        <w:jc w:val="center"/>
        <w:rPr>
          <w:rFonts w:ascii="Times New Roman" w:hAnsi="Times New Roman" w:cs="Times New Roman"/>
          <w:b/>
          <w:sz w:val="24"/>
          <w:szCs w:val="24"/>
        </w:rPr>
      </w:pPr>
      <w:r w:rsidRPr="00962F47">
        <w:rPr>
          <w:rFonts w:ascii="Times New Roman" w:hAnsi="Times New Roman" w:cs="Times New Roman"/>
          <w:b/>
          <w:sz w:val="24"/>
          <w:szCs w:val="24"/>
        </w:rPr>
        <w:t>Literature review</w:t>
      </w:r>
    </w:p>
    <w:p w:rsidR="003F1E5E" w:rsidRPr="00962F47" w:rsidRDefault="003F1E5E" w:rsidP="003F1E5E">
      <w:pPr>
        <w:spacing w:line="480" w:lineRule="auto"/>
        <w:rPr>
          <w:rFonts w:ascii="Times New Roman" w:hAnsi="Times New Roman" w:cs="Times New Roman"/>
          <w:sz w:val="24"/>
          <w:szCs w:val="24"/>
        </w:rPr>
      </w:pPr>
      <w:r w:rsidRPr="00962F47">
        <w:rPr>
          <w:rFonts w:ascii="Times New Roman" w:hAnsi="Times New Roman" w:cs="Times New Roman"/>
          <w:sz w:val="24"/>
          <w:szCs w:val="24"/>
        </w:rPr>
        <w:tab/>
        <w:t xml:space="preserve">Bullying is a topic which </w:t>
      </w:r>
      <w:r w:rsidRPr="00962F47">
        <w:rPr>
          <w:rFonts w:ascii="Times New Roman" w:hAnsi="Times New Roman" w:cs="Times New Roman"/>
          <w:noProof/>
          <w:sz w:val="24"/>
          <w:szCs w:val="24"/>
        </w:rPr>
        <w:t>ha</w:t>
      </w:r>
      <w:r w:rsidR="00EC611F" w:rsidRPr="00962F47">
        <w:rPr>
          <w:rFonts w:ascii="Times New Roman" w:hAnsi="Times New Roman" w:cs="Times New Roman"/>
          <w:noProof/>
          <w:sz w:val="24"/>
          <w:szCs w:val="24"/>
        </w:rPr>
        <w:t>s</w:t>
      </w:r>
      <w:r w:rsidRPr="00962F47">
        <w:rPr>
          <w:rFonts w:ascii="Times New Roman" w:hAnsi="Times New Roman" w:cs="Times New Roman"/>
          <w:sz w:val="24"/>
          <w:szCs w:val="24"/>
        </w:rPr>
        <w:t xml:space="preserve"> been studied by other scholars, most of them have however concentrated on the broader sense and not many have narrowed down their focus to the bullying in schools. </w:t>
      </w:r>
      <w:r w:rsidR="00313E60" w:rsidRPr="00962F47">
        <w:rPr>
          <w:rFonts w:ascii="Times New Roman" w:hAnsi="Times New Roman" w:cs="Times New Roman"/>
          <w:sz w:val="24"/>
          <w:szCs w:val="24"/>
        </w:rPr>
        <w:t xml:space="preserve">Bullying has been found to have deep effects </w:t>
      </w:r>
      <w:r w:rsidR="00EC611F" w:rsidRPr="00962F47">
        <w:rPr>
          <w:rFonts w:ascii="Times New Roman" w:hAnsi="Times New Roman" w:cs="Times New Roman"/>
          <w:noProof/>
          <w:sz w:val="24"/>
          <w:szCs w:val="24"/>
        </w:rPr>
        <w:t>on</w:t>
      </w:r>
      <w:r w:rsidR="00313E60" w:rsidRPr="00962F47">
        <w:rPr>
          <w:rFonts w:ascii="Times New Roman" w:hAnsi="Times New Roman" w:cs="Times New Roman"/>
          <w:sz w:val="24"/>
          <w:szCs w:val="24"/>
        </w:rPr>
        <w:t xml:space="preserve"> those involved. It causes depression, anxiety, insomnia, distrust, withdrawal, health complications and </w:t>
      </w:r>
      <w:r w:rsidR="00EC611F" w:rsidRPr="00962F47">
        <w:rPr>
          <w:rFonts w:ascii="Times New Roman" w:hAnsi="Times New Roman" w:cs="Times New Roman"/>
          <w:sz w:val="24"/>
          <w:szCs w:val="24"/>
        </w:rPr>
        <w:t xml:space="preserve">a </w:t>
      </w:r>
      <w:r w:rsidR="00313E60" w:rsidRPr="00962F47">
        <w:rPr>
          <w:rFonts w:ascii="Times New Roman" w:hAnsi="Times New Roman" w:cs="Times New Roman"/>
          <w:noProof/>
          <w:sz w:val="24"/>
          <w:szCs w:val="24"/>
        </w:rPr>
        <w:t>decline</w:t>
      </w:r>
      <w:r w:rsidR="00313E60" w:rsidRPr="00962F47">
        <w:rPr>
          <w:rFonts w:ascii="Times New Roman" w:hAnsi="Times New Roman" w:cs="Times New Roman"/>
          <w:sz w:val="24"/>
          <w:szCs w:val="24"/>
        </w:rPr>
        <w:t xml:space="preserve"> in academic performance on children. </w:t>
      </w:r>
      <w:r w:rsidR="0044776F" w:rsidRPr="00962F47">
        <w:rPr>
          <w:rFonts w:ascii="Times New Roman" w:hAnsi="Times New Roman" w:cs="Times New Roman"/>
          <w:sz w:val="24"/>
          <w:szCs w:val="24"/>
        </w:rPr>
        <w:t xml:space="preserve">(Steinberg and Morris, </w:t>
      </w:r>
      <w:r w:rsidR="00313E60" w:rsidRPr="00962F47">
        <w:rPr>
          <w:rFonts w:ascii="Times New Roman" w:hAnsi="Times New Roman" w:cs="Times New Roman"/>
          <w:sz w:val="24"/>
          <w:szCs w:val="24"/>
        </w:rPr>
        <w:t xml:space="preserve">2011) found out that the effects of bullying </w:t>
      </w:r>
      <w:r w:rsidR="00313E60" w:rsidRPr="00962F47">
        <w:rPr>
          <w:rFonts w:ascii="Times New Roman" w:hAnsi="Times New Roman" w:cs="Times New Roman"/>
          <w:sz w:val="24"/>
          <w:szCs w:val="24"/>
        </w:rPr>
        <w:lastRenderedPageBreak/>
        <w:t>especially to children can continue to affect a person even beyond college.</w:t>
      </w:r>
      <w:r w:rsidR="00763B4F" w:rsidRPr="00962F47">
        <w:rPr>
          <w:rFonts w:ascii="Times New Roman" w:hAnsi="Times New Roman" w:cs="Times New Roman"/>
          <w:sz w:val="24"/>
          <w:szCs w:val="24"/>
        </w:rPr>
        <w:t xml:space="preserve"> Bullying is more likely to decrease as students get older (Harris &amp; Hathorn, 2006). They reported that incidences of bullying </w:t>
      </w:r>
      <w:r w:rsidR="00763B4F" w:rsidRPr="00962F47">
        <w:rPr>
          <w:rFonts w:ascii="Times New Roman" w:hAnsi="Times New Roman" w:cs="Times New Roman"/>
          <w:noProof/>
          <w:sz w:val="24"/>
          <w:szCs w:val="24"/>
        </w:rPr>
        <w:t>reduce</w:t>
      </w:r>
      <w:r w:rsidR="00763B4F" w:rsidRPr="00962F47">
        <w:rPr>
          <w:rFonts w:ascii="Times New Roman" w:hAnsi="Times New Roman" w:cs="Times New Roman"/>
          <w:sz w:val="24"/>
          <w:szCs w:val="24"/>
        </w:rPr>
        <w:t xml:space="preserve"> from 50% at age 8 to 7.5% at age 18. They fu</w:t>
      </w:r>
      <w:r w:rsidR="00184066" w:rsidRPr="00962F47">
        <w:rPr>
          <w:rFonts w:ascii="Times New Roman" w:hAnsi="Times New Roman" w:cs="Times New Roman"/>
          <w:sz w:val="24"/>
          <w:szCs w:val="24"/>
        </w:rPr>
        <w:t>r</w:t>
      </w:r>
      <w:r w:rsidR="00763B4F" w:rsidRPr="00962F47">
        <w:rPr>
          <w:rFonts w:ascii="Times New Roman" w:hAnsi="Times New Roman" w:cs="Times New Roman"/>
          <w:sz w:val="24"/>
          <w:szCs w:val="24"/>
        </w:rPr>
        <w:t xml:space="preserve">ther found that while there was a decrease in the number of incidences of bullying as age went up, the number of constant bullies remained relatively the same, probably an indication that once a person </w:t>
      </w:r>
      <w:r w:rsidR="00763B4F" w:rsidRPr="00962F47">
        <w:rPr>
          <w:rFonts w:ascii="Times New Roman" w:hAnsi="Times New Roman" w:cs="Times New Roman"/>
          <w:noProof/>
          <w:sz w:val="24"/>
          <w:szCs w:val="24"/>
        </w:rPr>
        <w:t>ha</w:t>
      </w:r>
      <w:r w:rsidR="00EC611F" w:rsidRPr="00962F47">
        <w:rPr>
          <w:rFonts w:ascii="Times New Roman" w:hAnsi="Times New Roman" w:cs="Times New Roman"/>
          <w:noProof/>
          <w:sz w:val="24"/>
          <w:szCs w:val="24"/>
        </w:rPr>
        <w:t>s</w:t>
      </w:r>
      <w:r w:rsidR="00763B4F" w:rsidRPr="00962F47">
        <w:rPr>
          <w:rFonts w:ascii="Times New Roman" w:hAnsi="Times New Roman" w:cs="Times New Roman"/>
          <w:sz w:val="24"/>
          <w:szCs w:val="24"/>
        </w:rPr>
        <w:t xml:space="preserve"> been so much used to bullying it requires a lot of effort to do away with the vice. </w:t>
      </w:r>
      <w:r w:rsidR="000D4A27" w:rsidRPr="00962F47">
        <w:rPr>
          <w:rFonts w:ascii="Times New Roman" w:hAnsi="Times New Roman" w:cs="Times New Roman"/>
          <w:sz w:val="24"/>
          <w:szCs w:val="24"/>
        </w:rPr>
        <w:t xml:space="preserve">Other studies conducted </w:t>
      </w:r>
      <w:r w:rsidR="000D4A27" w:rsidRPr="00962F47">
        <w:rPr>
          <w:rFonts w:ascii="Times New Roman" w:hAnsi="Times New Roman" w:cs="Times New Roman"/>
          <w:noProof/>
          <w:sz w:val="24"/>
          <w:szCs w:val="24"/>
        </w:rPr>
        <w:t>ha</w:t>
      </w:r>
      <w:r w:rsidR="00EC611F" w:rsidRPr="00962F47">
        <w:rPr>
          <w:rFonts w:ascii="Times New Roman" w:hAnsi="Times New Roman" w:cs="Times New Roman"/>
          <w:noProof/>
          <w:sz w:val="24"/>
          <w:szCs w:val="24"/>
        </w:rPr>
        <w:t>ve</w:t>
      </w:r>
      <w:r w:rsidR="000D4A27" w:rsidRPr="00962F47">
        <w:rPr>
          <w:rFonts w:ascii="Times New Roman" w:hAnsi="Times New Roman" w:cs="Times New Roman"/>
          <w:sz w:val="24"/>
          <w:szCs w:val="24"/>
        </w:rPr>
        <w:t xml:space="preserve"> supported the assertion that school children are more likely to be victims or participants of bullying than any other group of people.</w:t>
      </w:r>
      <w:r w:rsidR="006A44AB" w:rsidRPr="00962F47">
        <w:rPr>
          <w:rFonts w:ascii="Times New Roman" w:hAnsi="Times New Roman" w:cs="Times New Roman"/>
          <w:sz w:val="24"/>
          <w:szCs w:val="24"/>
        </w:rPr>
        <w:t xml:space="preserve"> Children who are bullies were found most likely to indulge in drug and substance abuse. This affects their life greatly as some get sick and others drop out of school.</w:t>
      </w:r>
    </w:p>
    <w:p w:rsidR="00E769D5" w:rsidRPr="00962F47" w:rsidRDefault="00E769D5" w:rsidP="003F1E5E">
      <w:pPr>
        <w:spacing w:line="480" w:lineRule="auto"/>
        <w:rPr>
          <w:rFonts w:ascii="Times New Roman" w:hAnsi="Times New Roman" w:cs="Times New Roman"/>
          <w:sz w:val="24"/>
          <w:szCs w:val="24"/>
        </w:rPr>
      </w:pPr>
      <w:r w:rsidRPr="00962F47">
        <w:rPr>
          <w:rFonts w:ascii="Times New Roman" w:hAnsi="Times New Roman" w:cs="Times New Roman"/>
          <w:sz w:val="24"/>
          <w:szCs w:val="24"/>
        </w:rPr>
        <w:tab/>
        <w:t xml:space="preserve">The effects of bullying are not only experienced by the victims and the perpetrators, </w:t>
      </w:r>
      <w:r w:rsidR="00EC611F" w:rsidRPr="00962F47">
        <w:rPr>
          <w:rFonts w:ascii="Times New Roman" w:hAnsi="Times New Roman" w:cs="Times New Roman"/>
          <w:noProof/>
          <w:sz w:val="24"/>
          <w:szCs w:val="24"/>
        </w:rPr>
        <w:t>but they also</w:t>
      </w:r>
      <w:r w:rsidRPr="00962F47">
        <w:rPr>
          <w:rFonts w:ascii="Times New Roman" w:hAnsi="Times New Roman" w:cs="Times New Roman"/>
          <w:sz w:val="24"/>
          <w:szCs w:val="24"/>
        </w:rPr>
        <w:t xml:space="preserve"> affect the family and to the large extent affect society</w:t>
      </w:r>
      <w:r w:rsidR="00936364" w:rsidRPr="00962F47">
        <w:rPr>
          <w:rFonts w:ascii="Times New Roman" w:hAnsi="Times New Roman" w:cs="Times New Roman"/>
          <w:sz w:val="24"/>
          <w:szCs w:val="24"/>
        </w:rPr>
        <w:t xml:space="preserve"> (</w:t>
      </w:r>
      <w:r w:rsidR="00936364" w:rsidRPr="00936364">
        <w:rPr>
          <w:rFonts w:ascii="Times New Roman" w:eastAsia="Times New Roman" w:hAnsi="Times New Roman" w:cs="Times New Roman"/>
          <w:sz w:val="24"/>
          <w:szCs w:val="24"/>
        </w:rPr>
        <w:t>Arseneault,</w:t>
      </w:r>
      <w:r w:rsidR="00936364" w:rsidRPr="00962F47">
        <w:rPr>
          <w:rFonts w:ascii="Times New Roman" w:eastAsia="Times New Roman" w:hAnsi="Times New Roman" w:cs="Times New Roman"/>
          <w:sz w:val="24"/>
          <w:szCs w:val="24"/>
        </w:rPr>
        <w:t xml:space="preserve"> 2018</w:t>
      </w:r>
      <w:r w:rsidR="00936364" w:rsidRPr="00962F47">
        <w:rPr>
          <w:rFonts w:ascii="Times New Roman" w:hAnsi="Times New Roman" w:cs="Times New Roman"/>
          <w:sz w:val="24"/>
          <w:szCs w:val="24"/>
        </w:rPr>
        <w:t>)</w:t>
      </w:r>
      <w:r w:rsidRPr="00962F47">
        <w:rPr>
          <w:rFonts w:ascii="Times New Roman" w:hAnsi="Times New Roman" w:cs="Times New Roman"/>
          <w:sz w:val="24"/>
          <w:szCs w:val="24"/>
        </w:rPr>
        <w:t xml:space="preserve">. Some of the effects that bullying </w:t>
      </w:r>
      <w:r w:rsidRPr="00962F47">
        <w:rPr>
          <w:rFonts w:ascii="Times New Roman" w:hAnsi="Times New Roman" w:cs="Times New Roman"/>
          <w:noProof/>
          <w:sz w:val="24"/>
          <w:szCs w:val="24"/>
        </w:rPr>
        <w:t>ha</w:t>
      </w:r>
      <w:r w:rsidR="00EC611F" w:rsidRPr="00962F47">
        <w:rPr>
          <w:rFonts w:ascii="Times New Roman" w:hAnsi="Times New Roman" w:cs="Times New Roman"/>
          <w:noProof/>
          <w:sz w:val="24"/>
          <w:szCs w:val="24"/>
        </w:rPr>
        <w:t>s</w:t>
      </w:r>
      <w:r w:rsidRPr="00962F47">
        <w:rPr>
          <w:rFonts w:ascii="Times New Roman" w:hAnsi="Times New Roman" w:cs="Times New Roman"/>
          <w:sz w:val="24"/>
          <w:szCs w:val="24"/>
        </w:rPr>
        <w:t xml:space="preserve"> on families </w:t>
      </w:r>
      <w:r w:rsidRPr="00962F47">
        <w:rPr>
          <w:rFonts w:ascii="Times New Roman" w:hAnsi="Times New Roman" w:cs="Times New Roman"/>
          <w:noProof/>
          <w:sz w:val="24"/>
          <w:szCs w:val="24"/>
        </w:rPr>
        <w:t>include</w:t>
      </w:r>
      <w:r w:rsidRPr="00962F47">
        <w:rPr>
          <w:rFonts w:ascii="Times New Roman" w:hAnsi="Times New Roman" w:cs="Times New Roman"/>
          <w:sz w:val="24"/>
          <w:szCs w:val="24"/>
        </w:rPr>
        <w:t xml:space="preserve"> </w:t>
      </w:r>
      <w:r w:rsidR="00EC611F" w:rsidRPr="00962F47">
        <w:rPr>
          <w:rFonts w:ascii="Times New Roman" w:hAnsi="Times New Roman" w:cs="Times New Roman"/>
          <w:sz w:val="24"/>
          <w:szCs w:val="24"/>
        </w:rPr>
        <w:t xml:space="preserve">the </w:t>
      </w:r>
      <w:r w:rsidRPr="00962F47">
        <w:rPr>
          <w:rFonts w:ascii="Times New Roman" w:hAnsi="Times New Roman" w:cs="Times New Roman"/>
          <w:noProof/>
          <w:sz w:val="24"/>
          <w:szCs w:val="24"/>
        </w:rPr>
        <w:t>development</w:t>
      </w:r>
      <w:r w:rsidRPr="00962F47">
        <w:rPr>
          <w:rFonts w:ascii="Times New Roman" w:hAnsi="Times New Roman" w:cs="Times New Roman"/>
          <w:sz w:val="24"/>
          <w:szCs w:val="24"/>
        </w:rPr>
        <w:t xml:space="preserve"> of </w:t>
      </w:r>
      <w:r w:rsidRPr="00962F47">
        <w:rPr>
          <w:rFonts w:ascii="Times New Roman" w:hAnsi="Times New Roman" w:cs="Times New Roman"/>
          <w:noProof/>
          <w:sz w:val="24"/>
          <w:szCs w:val="24"/>
        </w:rPr>
        <w:t>symptoms</w:t>
      </w:r>
      <w:r w:rsidRPr="00962F47">
        <w:rPr>
          <w:rFonts w:ascii="Times New Roman" w:hAnsi="Times New Roman" w:cs="Times New Roman"/>
          <w:sz w:val="24"/>
          <w:szCs w:val="24"/>
        </w:rPr>
        <w:t xml:space="preserve"> when parents learn what their children are going through, the may become depressed and this may lead to other diseases such as ulcers or even high blood pressure. </w:t>
      </w:r>
      <w:r w:rsidR="00860833" w:rsidRPr="00962F47">
        <w:rPr>
          <w:rFonts w:ascii="Times New Roman" w:hAnsi="Times New Roman" w:cs="Times New Roman"/>
          <w:sz w:val="24"/>
          <w:szCs w:val="24"/>
        </w:rPr>
        <w:t xml:space="preserve">They may also suffer from headaches and </w:t>
      </w:r>
      <w:r w:rsidR="00860833" w:rsidRPr="00962F47">
        <w:rPr>
          <w:rFonts w:ascii="Times New Roman" w:hAnsi="Times New Roman" w:cs="Times New Roman"/>
          <w:noProof/>
          <w:sz w:val="24"/>
          <w:szCs w:val="24"/>
        </w:rPr>
        <w:t>stress</w:t>
      </w:r>
      <w:r w:rsidR="00EC611F" w:rsidRPr="00962F47">
        <w:rPr>
          <w:rFonts w:ascii="Times New Roman" w:hAnsi="Times New Roman" w:cs="Times New Roman"/>
          <w:noProof/>
          <w:sz w:val="24"/>
          <w:szCs w:val="24"/>
        </w:rPr>
        <w:t>-</w:t>
      </w:r>
      <w:r w:rsidR="00860833" w:rsidRPr="00962F47">
        <w:rPr>
          <w:rFonts w:ascii="Times New Roman" w:hAnsi="Times New Roman" w:cs="Times New Roman"/>
          <w:noProof/>
          <w:sz w:val="24"/>
          <w:szCs w:val="24"/>
        </w:rPr>
        <w:t>related</w:t>
      </w:r>
      <w:r w:rsidR="00860833" w:rsidRPr="00962F47">
        <w:rPr>
          <w:rFonts w:ascii="Times New Roman" w:hAnsi="Times New Roman" w:cs="Times New Roman"/>
          <w:sz w:val="24"/>
          <w:szCs w:val="24"/>
        </w:rPr>
        <w:t xml:space="preserve"> conditions. </w:t>
      </w:r>
      <w:r w:rsidR="00012F0C" w:rsidRPr="00962F47">
        <w:rPr>
          <w:rFonts w:ascii="Times New Roman" w:hAnsi="Times New Roman" w:cs="Times New Roman"/>
          <w:sz w:val="24"/>
          <w:szCs w:val="24"/>
        </w:rPr>
        <w:t xml:space="preserve">The parents might also experience psychological trauma, they may feel powerless when they are not able to help their children when they are undergoing the painful ordeal. </w:t>
      </w:r>
      <w:r w:rsidR="00D35545" w:rsidRPr="00962F47">
        <w:rPr>
          <w:rFonts w:ascii="Times New Roman" w:hAnsi="Times New Roman" w:cs="Times New Roman"/>
          <w:sz w:val="24"/>
          <w:szCs w:val="24"/>
        </w:rPr>
        <w:t xml:space="preserve">Parents can also experience lack of peace when their children are away from them and may fear what might be happening to them every moment they are in school. This may lead to poor performance </w:t>
      </w:r>
      <w:r w:rsidR="00EC611F" w:rsidRPr="00962F47">
        <w:rPr>
          <w:rFonts w:ascii="Times New Roman" w:hAnsi="Times New Roman" w:cs="Times New Roman"/>
          <w:noProof/>
          <w:sz w:val="24"/>
          <w:szCs w:val="24"/>
        </w:rPr>
        <w:t>in</w:t>
      </w:r>
      <w:r w:rsidR="00D35545" w:rsidRPr="00962F47">
        <w:rPr>
          <w:rFonts w:ascii="Times New Roman" w:hAnsi="Times New Roman" w:cs="Times New Roman"/>
          <w:sz w:val="24"/>
          <w:szCs w:val="24"/>
        </w:rPr>
        <w:t xml:space="preserve"> their workplace. </w:t>
      </w:r>
    </w:p>
    <w:p w:rsidR="009C1B22" w:rsidRPr="00962F47" w:rsidRDefault="009C1B22" w:rsidP="000F3757">
      <w:pPr>
        <w:spacing w:line="480" w:lineRule="auto"/>
        <w:jc w:val="center"/>
        <w:rPr>
          <w:rFonts w:ascii="Times New Roman" w:hAnsi="Times New Roman" w:cs="Times New Roman"/>
          <w:sz w:val="24"/>
          <w:szCs w:val="24"/>
        </w:rPr>
      </w:pPr>
    </w:p>
    <w:p w:rsidR="009C1B22" w:rsidRPr="00962F47" w:rsidRDefault="009C1B22" w:rsidP="000F3757">
      <w:pPr>
        <w:spacing w:line="480" w:lineRule="auto"/>
        <w:jc w:val="center"/>
        <w:rPr>
          <w:rFonts w:ascii="Times New Roman" w:hAnsi="Times New Roman" w:cs="Times New Roman"/>
          <w:sz w:val="24"/>
          <w:szCs w:val="24"/>
        </w:rPr>
      </w:pPr>
    </w:p>
    <w:p w:rsidR="000F3757" w:rsidRPr="00962F47" w:rsidRDefault="000F3757" w:rsidP="000F3757">
      <w:pPr>
        <w:spacing w:line="480" w:lineRule="auto"/>
        <w:jc w:val="center"/>
        <w:rPr>
          <w:rFonts w:ascii="Times New Roman" w:hAnsi="Times New Roman" w:cs="Times New Roman"/>
          <w:b/>
          <w:sz w:val="24"/>
          <w:szCs w:val="24"/>
        </w:rPr>
      </w:pPr>
      <w:r w:rsidRPr="00962F47">
        <w:rPr>
          <w:rFonts w:ascii="Times New Roman" w:hAnsi="Times New Roman" w:cs="Times New Roman"/>
          <w:b/>
          <w:sz w:val="24"/>
          <w:szCs w:val="24"/>
        </w:rPr>
        <w:lastRenderedPageBreak/>
        <w:t>Social work interventions required to help victims and their family</w:t>
      </w:r>
    </w:p>
    <w:p w:rsidR="001F6F6A" w:rsidRPr="00962F47" w:rsidRDefault="00F56789" w:rsidP="006A44AB">
      <w:pPr>
        <w:spacing w:line="480" w:lineRule="auto"/>
        <w:rPr>
          <w:rFonts w:ascii="Times New Roman" w:hAnsi="Times New Roman" w:cs="Times New Roman"/>
          <w:sz w:val="24"/>
          <w:szCs w:val="24"/>
        </w:rPr>
      </w:pPr>
      <w:r w:rsidRPr="00962F47">
        <w:rPr>
          <w:rFonts w:ascii="Times New Roman" w:hAnsi="Times New Roman" w:cs="Times New Roman"/>
          <w:sz w:val="24"/>
          <w:szCs w:val="24"/>
        </w:rPr>
        <w:tab/>
        <w:t>There exist a great need for social work interven</w:t>
      </w:r>
      <w:r w:rsidR="006C42CA" w:rsidRPr="00962F47">
        <w:rPr>
          <w:rFonts w:ascii="Times New Roman" w:hAnsi="Times New Roman" w:cs="Times New Roman"/>
          <w:sz w:val="24"/>
          <w:szCs w:val="24"/>
        </w:rPr>
        <w:t xml:space="preserve">tion to help settle this matter. This is because bullying has continued to be prevalent even though it is a punishable crime. It is important to try other means of dealing with it. </w:t>
      </w:r>
      <w:r w:rsidR="005F7218" w:rsidRPr="00962F47">
        <w:rPr>
          <w:rFonts w:ascii="Times New Roman" w:hAnsi="Times New Roman" w:cs="Times New Roman"/>
          <w:sz w:val="24"/>
          <w:szCs w:val="24"/>
        </w:rPr>
        <w:t xml:space="preserve">One way of reducing bullying is by </w:t>
      </w:r>
      <w:r w:rsidR="00EC611F" w:rsidRPr="00962F47">
        <w:rPr>
          <w:rFonts w:ascii="Times New Roman" w:hAnsi="Times New Roman" w:cs="Times New Roman"/>
          <w:sz w:val="24"/>
          <w:szCs w:val="24"/>
        </w:rPr>
        <w:t xml:space="preserve">the </w:t>
      </w:r>
      <w:r w:rsidR="005F7218" w:rsidRPr="00962F47">
        <w:rPr>
          <w:rFonts w:ascii="Times New Roman" w:hAnsi="Times New Roman" w:cs="Times New Roman"/>
          <w:noProof/>
          <w:sz w:val="24"/>
          <w:szCs w:val="24"/>
        </w:rPr>
        <w:t>introduction</w:t>
      </w:r>
      <w:r w:rsidR="005F7218" w:rsidRPr="00962F47">
        <w:rPr>
          <w:rFonts w:ascii="Times New Roman" w:hAnsi="Times New Roman" w:cs="Times New Roman"/>
          <w:sz w:val="24"/>
          <w:szCs w:val="24"/>
        </w:rPr>
        <w:t xml:space="preserve"> of social skill curriculum at a classroom level. </w:t>
      </w:r>
      <w:r w:rsidR="00B30B74" w:rsidRPr="00962F47">
        <w:rPr>
          <w:rFonts w:ascii="Times New Roman" w:hAnsi="Times New Roman" w:cs="Times New Roman"/>
          <w:sz w:val="24"/>
          <w:szCs w:val="24"/>
        </w:rPr>
        <w:t xml:space="preserve">There should be </w:t>
      </w:r>
      <w:r w:rsidR="00EC611F" w:rsidRPr="00962F47">
        <w:rPr>
          <w:rFonts w:ascii="Times New Roman" w:hAnsi="Times New Roman" w:cs="Times New Roman"/>
          <w:sz w:val="24"/>
          <w:szCs w:val="24"/>
        </w:rPr>
        <w:t xml:space="preserve">an </w:t>
      </w:r>
      <w:r w:rsidR="00B30B74" w:rsidRPr="00962F47">
        <w:rPr>
          <w:rFonts w:ascii="Times New Roman" w:hAnsi="Times New Roman" w:cs="Times New Roman"/>
          <w:noProof/>
          <w:sz w:val="24"/>
          <w:szCs w:val="24"/>
        </w:rPr>
        <w:t>open</w:t>
      </w:r>
      <w:r w:rsidR="00B30B74" w:rsidRPr="00962F47">
        <w:rPr>
          <w:rFonts w:ascii="Times New Roman" w:hAnsi="Times New Roman" w:cs="Times New Roman"/>
          <w:sz w:val="24"/>
          <w:szCs w:val="24"/>
        </w:rPr>
        <w:t xml:space="preserve"> discussion about the code of conduct around the school. The discussion should also include </w:t>
      </w:r>
      <w:r w:rsidR="00EC611F" w:rsidRPr="00962F47">
        <w:rPr>
          <w:rFonts w:ascii="Times New Roman" w:hAnsi="Times New Roman" w:cs="Times New Roman"/>
          <w:sz w:val="24"/>
          <w:szCs w:val="24"/>
        </w:rPr>
        <w:t xml:space="preserve">the </w:t>
      </w:r>
      <w:r w:rsidR="00B30B74" w:rsidRPr="00962F47">
        <w:rPr>
          <w:rFonts w:ascii="Times New Roman" w:hAnsi="Times New Roman" w:cs="Times New Roman"/>
          <w:noProof/>
          <w:sz w:val="24"/>
          <w:szCs w:val="24"/>
        </w:rPr>
        <w:t>promotion</w:t>
      </w:r>
      <w:r w:rsidR="00B30B74" w:rsidRPr="00962F47">
        <w:rPr>
          <w:rFonts w:ascii="Times New Roman" w:hAnsi="Times New Roman" w:cs="Times New Roman"/>
          <w:sz w:val="24"/>
          <w:szCs w:val="24"/>
        </w:rPr>
        <w:t xml:space="preserve"> of friendship with the aim of reducing bullying. </w:t>
      </w:r>
      <w:r w:rsidR="009132D1" w:rsidRPr="00962F47">
        <w:rPr>
          <w:rFonts w:ascii="Times New Roman" w:hAnsi="Times New Roman" w:cs="Times New Roman"/>
          <w:sz w:val="24"/>
          <w:szCs w:val="24"/>
        </w:rPr>
        <w:t>Social workers should discourage watching of violence movies by children as they learn to be violent from what they watch. In most of thes</w:t>
      </w:r>
      <w:r w:rsidR="009C1B22" w:rsidRPr="00962F47">
        <w:rPr>
          <w:rFonts w:ascii="Times New Roman" w:hAnsi="Times New Roman" w:cs="Times New Roman"/>
          <w:sz w:val="24"/>
          <w:szCs w:val="24"/>
        </w:rPr>
        <w:t xml:space="preserve">e </w:t>
      </w:r>
      <w:r w:rsidR="009C1B22" w:rsidRPr="00962F47">
        <w:rPr>
          <w:rFonts w:ascii="Times New Roman" w:hAnsi="Times New Roman" w:cs="Times New Roman"/>
          <w:noProof/>
          <w:sz w:val="24"/>
          <w:szCs w:val="24"/>
        </w:rPr>
        <w:t>films</w:t>
      </w:r>
      <w:r w:rsidR="00EC611F" w:rsidRPr="00962F47">
        <w:rPr>
          <w:rFonts w:ascii="Times New Roman" w:hAnsi="Times New Roman" w:cs="Times New Roman"/>
          <w:noProof/>
          <w:sz w:val="24"/>
          <w:szCs w:val="24"/>
        </w:rPr>
        <w:t>,</w:t>
      </w:r>
      <w:r w:rsidR="009C1B22" w:rsidRPr="00962F47">
        <w:rPr>
          <w:rFonts w:ascii="Times New Roman" w:hAnsi="Times New Roman" w:cs="Times New Roman"/>
          <w:sz w:val="24"/>
          <w:szCs w:val="24"/>
        </w:rPr>
        <w:t xml:space="preserve"> the good guy </w:t>
      </w:r>
      <w:r w:rsidR="009C1B22" w:rsidRPr="00962F47">
        <w:rPr>
          <w:rFonts w:ascii="Times New Roman" w:hAnsi="Times New Roman" w:cs="Times New Roman"/>
          <w:noProof/>
          <w:sz w:val="24"/>
          <w:szCs w:val="24"/>
        </w:rPr>
        <w:t>win</w:t>
      </w:r>
      <w:r w:rsidR="00EC611F" w:rsidRPr="00962F47">
        <w:rPr>
          <w:rFonts w:ascii="Times New Roman" w:hAnsi="Times New Roman" w:cs="Times New Roman"/>
          <w:noProof/>
          <w:sz w:val="24"/>
          <w:szCs w:val="24"/>
        </w:rPr>
        <w:t>s</w:t>
      </w:r>
      <w:r w:rsidR="009132D1" w:rsidRPr="00962F47">
        <w:rPr>
          <w:rFonts w:ascii="Times New Roman" w:hAnsi="Times New Roman" w:cs="Times New Roman"/>
          <w:sz w:val="24"/>
          <w:szCs w:val="24"/>
        </w:rPr>
        <w:t xml:space="preserve"> through violence. </w:t>
      </w:r>
      <w:r w:rsidR="004153F2" w:rsidRPr="00962F47">
        <w:rPr>
          <w:rFonts w:ascii="Times New Roman" w:hAnsi="Times New Roman" w:cs="Times New Roman"/>
          <w:sz w:val="24"/>
          <w:szCs w:val="24"/>
        </w:rPr>
        <w:t>Social workers can also help to develop a needs assessment for the school. This will help the staff understand things they did not know before. After this is known, interventions can be done by finding the appropriate program to deal with bullying.</w:t>
      </w:r>
      <w:r w:rsidR="00922F48" w:rsidRPr="00962F47">
        <w:rPr>
          <w:rFonts w:ascii="Times New Roman" w:hAnsi="Times New Roman" w:cs="Times New Roman"/>
          <w:sz w:val="24"/>
          <w:szCs w:val="24"/>
        </w:rPr>
        <w:t xml:space="preserve"> The social workers should also help the families affected by the problem by offering them </w:t>
      </w:r>
      <w:r w:rsidR="00CB0715" w:rsidRPr="00962F47">
        <w:rPr>
          <w:rFonts w:ascii="Times New Roman" w:hAnsi="Times New Roman" w:cs="Times New Roman"/>
          <w:sz w:val="24"/>
          <w:szCs w:val="24"/>
        </w:rPr>
        <w:t xml:space="preserve">counsel and helping them to avoid depression and the effects of bullying. </w:t>
      </w:r>
      <w:r w:rsidR="003C170A" w:rsidRPr="00962F47">
        <w:rPr>
          <w:rFonts w:ascii="Times New Roman" w:hAnsi="Times New Roman" w:cs="Times New Roman"/>
          <w:sz w:val="24"/>
          <w:szCs w:val="24"/>
        </w:rPr>
        <w:t>They should also identify loopholes in the current laws and programs being undertaken with the aim of making tightening the laws and making the programs more effective in dealing with bullying.</w:t>
      </w:r>
    </w:p>
    <w:p w:rsidR="002065F9" w:rsidRPr="00962F47" w:rsidRDefault="002065F9" w:rsidP="002065F9">
      <w:pPr>
        <w:spacing w:line="480" w:lineRule="auto"/>
        <w:jc w:val="center"/>
        <w:rPr>
          <w:rFonts w:ascii="Times New Roman" w:hAnsi="Times New Roman" w:cs="Times New Roman"/>
          <w:sz w:val="24"/>
          <w:szCs w:val="24"/>
        </w:rPr>
      </w:pPr>
      <w:r w:rsidRPr="00962F47">
        <w:rPr>
          <w:rFonts w:ascii="Times New Roman" w:hAnsi="Times New Roman" w:cs="Times New Roman"/>
          <w:sz w:val="24"/>
          <w:szCs w:val="24"/>
        </w:rPr>
        <w:t>Conclusion</w:t>
      </w:r>
    </w:p>
    <w:p w:rsidR="00551A33" w:rsidRPr="00962F47" w:rsidRDefault="002065F9" w:rsidP="002065F9">
      <w:pPr>
        <w:spacing w:line="480" w:lineRule="auto"/>
        <w:rPr>
          <w:rFonts w:ascii="Times New Roman" w:hAnsi="Times New Roman" w:cs="Times New Roman"/>
          <w:sz w:val="24"/>
          <w:szCs w:val="24"/>
        </w:rPr>
      </w:pPr>
      <w:r w:rsidRPr="00962F47">
        <w:rPr>
          <w:rFonts w:ascii="Times New Roman" w:hAnsi="Times New Roman" w:cs="Times New Roman"/>
          <w:sz w:val="24"/>
          <w:szCs w:val="24"/>
        </w:rPr>
        <w:tab/>
        <w:t xml:space="preserve">While carrying out this research I have discovered that the role of social workers is broad and entails helping everyone who is in </w:t>
      </w:r>
      <w:r w:rsidR="00EC611F" w:rsidRPr="00962F47">
        <w:rPr>
          <w:rFonts w:ascii="Times New Roman" w:hAnsi="Times New Roman" w:cs="Times New Roman"/>
          <w:sz w:val="24"/>
          <w:szCs w:val="24"/>
        </w:rPr>
        <w:t xml:space="preserve">the </w:t>
      </w:r>
      <w:r w:rsidRPr="00962F47">
        <w:rPr>
          <w:rFonts w:ascii="Times New Roman" w:hAnsi="Times New Roman" w:cs="Times New Roman"/>
          <w:noProof/>
          <w:sz w:val="24"/>
          <w:szCs w:val="24"/>
        </w:rPr>
        <w:t>problem</w:t>
      </w:r>
      <w:r w:rsidRPr="00962F47">
        <w:rPr>
          <w:rFonts w:ascii="Times New Roman" w:hAnsi="Times New Roman" w:cs="Times New Roman"/>
          <w:sz w:val="24"/>
          <w:szCs w:val="24"/>
        </w:rPr>
        <w:t>. I have also found out that bullying affects the families of the victims.</w:t>
      </w:r>
      <w:r w:rsidR="003638AF" w:rsidRPr="00962F47">
        <w:rPr>
          <w:rFonts w:ascii="Times New Roman" w:hAnsi="Times New Roman" w:cs="Times New Roman"/>
          <w:sz w:val="24"/>
          <w:szCs w:val="24"/>
        </w:rPr>
        <w:t xml:space="preserve"> I have also found that academic performance can be affected by factors such as bullying something that I never thought of before.</w:t>
      </w:r>
    </w:p>
    <w:p w:rsidR="00551A33" w:rsidRPr="00962F47" w:rsidRDefault="00551A33">
      <w:pPr>
        <w:rPr>
          <w:rFonts w:ascii="Times New Roman" w:hAnsi="Times New Roman" w:cs="Times New Roman"/>
          <w:sz w:val="24"/>
          <w:szCs w:val="24"/>
        </w:rPr>
      </w:pPr>
      <w:r w:rsidRPr="00962F47">
        <w:rPr>
          <w:rFonts w:ascii="Times New Roman" w:hAnsi="Times New Roman" w:cs="Times New Roman"/>
          <w:sz w:val="24"/>
          <w:szCs w:val="24"/>
        </w:rPr>
        <w:br w:type="page"/>
      </w:r>
    </w:p>
    <w:p w:rsidR="002065F9" w:rsidRPr="00962F47" w:rsidRDefault="00551A33" w:rsidP="00962F47">
      <w:pPr>
        <w:spacing w:line="480" w:lineRule="auto"/>
        <w:jc w:val="center"/>
        <w:rPr>
          <w:rFonts w:ascii="Times New Roman" w:hAnsi="Times New Roman" w:cs="Times New Roman"/>
          <w:sz w:val="24"/>
          <w:szCs w:val="24"/>
        </w:rPr>
      </w:pPr>
      <w:r w:rsidRPr="00962F47">
        <w:rPr>
          <w:rFonts w:ascii="Times New Roman" w:hAnsi="Times New Roman" w:cs="Times New Roman"/>
          <w:sz w:val="24"/>
          <w:szCs w:val="24"/>
        </w:rPr>
        <w:lastRenderedPageBreak/>
        <w:t>Reference</w:t>
      </w:r>
      <w:r w:rsidR="00962F47">
        <w:rPr>
          <w:rFonts w:ascii="Times New Roman" w:hAnsi="Times New Roman" w:cs="Times New Roman"/>
          <w:sz w:val="24"/>
          <w:szCs w:val="24"/>
        </w:rPr>
        <w:t>s</w:t>
      </w:r>
    </w:p>
    <w:p w:rsidR="00936364" w:rsidRPr="00936364" w:rsidRDefault="00936364" w:rsidP="003C4D4F">
      <w:pPr>
        <w:spacing w:after="0" w:line="480" w:lineRule="auto"/>
        <w:ind w:left="720" w:hanging="720"/>
        <w:rPr>
          <w:rFonts w:ascii="Times New Roman" w:eastAsia="Times New Roman" w:hAnsi="Times New Roman" w:cs="Times New Roman"/>
          <w:sz w:val="24"/>
          <w:szCs w:val="24"/>
        </w:rPr>
      </w:pPr>
      <w:r w:rsidRPr="00936364">
        <w:rPr>
          <w:rFonts w:ascii="Times New Roman" w:eastAsia="Times New Roman" w:hAnsi="Times New Roman" w:cs="Times New Roman"/>
          <w:sz w:val="24"/>
          <w:szCs w:val="24"/>
        </w:rPr>
        <w:t xml:space="preserve">Arseneault, L. (2018). Annual Research Review: The persistent and pervasive impact of being bullied in childhood and adolescence: implications for policy and practice. </w:t>
      </w:r>
      <w:r w:rsidRPr="00936364">
        <w:rPr>
          <w:rFonts w:ascii="Times New Roman" w:eastAsia="Times New Roman" w:hAnsi="Times New Roman" w:cs="Times New Roman"/>
          <w:i/>
          <w:iCs/>
          <w:sz w:val="24"/>
          <w:szCs w:val="24"/>
        </w:rPr>
        <w:t>Journal of child psychology and psychiatry</w:t>
      </w:r>
      <w:r w:rsidRPr="00936364">
        <w:rPr>
          <w:rFonts w:ascii="Times New Roman" w:eastAsia="Times New Roman" w:hAnsi="Times New Roman" w:cs="Times New Roman"/>
          <w:sz w:val="24"/>
          <w:szCs w:val="24"/>
        </w:rPr>
        <w:t xml:space="preserve">, </w:t>
      </w:r>
      <w:r w:rsidRPr="00936364">
        <w:rPr>
          <w:rFonts w:ascii="Times New Roman" w:eastAsia="Times New Roman" w:hAnsi="Times New Roman" w:cs="Times New Roman"/>
          <w:i/>
          <w:iCs/>
          <w:sz w:val="24"/>
          <w:szCs w:val="24"/>
        </w:rPr>
        <w:t>59</w:t>
      </w:r>
      <w:r w:rsidRPr="00936364">
        <w:rPr>
          <w:rFonts w:ascii="Times New Roman" w:eastAsia="Times New Roman" w:hAnsi="Times New Roman" w:cs="Times New Roman"/>
          <w:sz w:val="24"/>
          <w:szCs w:val="24"/>
        </w:rPr>
        <w:t>(4), 405-421.</w:t>
      </w:r>
    </w:p>
    <w:p w:rsidR="0044776F" w:rsidRPr="0044776F" w:rsidRDefault="0044776F" w:rsidP="003C4D4F">
      <w:pPr>
        <w:spacing w:after="0" w:line="480" w:lineRule="auto"/>
        <w:ind w:left="720" w:hanging="720"/>
        <w:rPr>
          <w:rFonts w:ascii="Times New Roman" w:eastAsia="Times New Roman" w:hAnsi="Times New Roman" w:cs="Times New Roman"/>
          <w:sz w:val="24"/>
          <w:szCs w:val="24"/>
        </w:rPr>
      </w:pPr>
      <w:r w:rsidRPr="0044776F">
        <w:rPr>
          <w:rFonts w:ascii="Times New Roman" w:eastAsia="Times New Roman" w:hAnsi="Times New Roman" w:cs="Times New Roman"/>
          <w:sz w:val="24"/>
          <w:szCs w:val="24"/>
        </w:rPr>
        <w:t>Harris, S., &amp; Hathorn</w:t>
      </w:r>
      <w:bookmarkStart w:id="0" w:name="_GoBack"/>
      <w:bookmarkEnd w:id="0"/>
      <w:r w:rsidRPr="0044776F">
        <w:rPr>
          <w:rFonts w:ascii="Times New Roman" w:eastAsia="Times New Roman" w:hAnsi="Times New Roman" w:cs="Times New Roman"/>
          <w:sz w:val="24"/>
          <w:szCs w:val="24"/>
        </w:rPr>
        <w:t xml:space="preserve">, C. (2006). Texas middle school principals' perceptions of bullying on campus. </w:t>
      </w:r>
      <w:r w:rsidRPr="0044776F">
        <w:rPr>
          <w:rFonts w:ascii="Times New Roman" w:eastAsia="Times New Roman" w:hAnsi="Times New Roman" w:cs="Times New Roman"/>
          <w:i/>
          <w:iCs/>
          <w:sz w:val="24"/>
          <w:szCs w:val="24"/>
        </w:rPr>
        <w:t>Nassp Bulletin</w:t>
      </w:r>
      <w:r w:rsidRPr="0044776F">
        <w:rPr>
          <w:rFonts w:ascii="Times New Roman" w:eastAsia="Times New Roman" w:hAnsi="Times New Roman" w:cs="Times New Roman"/>
          <w:sz w:val="24"/>
          <w:szCs w:val="24"/>
        </w:rPr>
        <w:t xml:space="preserve">, </w:t>
      </w:r>
      <w:r w:rsidRPr="0044776F">
        <w:rPr>
          <w:rFonts w:ascii="Times New Roman" w:eastAsia="Times New Roman" w:hAnsi="Times New Roman" w:cs="Times New Roman"/>
          <w:i/>
          <w:iCs/>
          <w:sz w:val="24"/>
          <w:szCs w:val="24"/>
        </w:rPr>
        <w:t>90</w:t>
      </w:r>
      <w:r w:rsidRPr="0044776F">
        <w:rPr>
          <w:rFonts w:ascii="Times New Roman" w:eastAsia="Times New Roman" w:hAnsi="Times New Roman" w:cs="Times New Roman"/>
          <w:sz w:val="24"/>
          <w:szCs w:val="24"/>
        </w:rPr>
        <w:t>(1), 49-69.</w:t>
      </w:r>
    </w:p>
    <w:p w:rsidR="0044776F" w:rsidRPr="0044776F" w:rsidRDefault="0044776F" w:rsidP="003C4D4F">
      <w:pPr>
        <w:spacing w:after="0" w:line="480" w:lineRule="auto"/>
        <w:ind w:left="720" w:hanging="720"/>
        <w:rPr>
          <w:rFonts w:ascii="Times New Roman" w:eastAsia="Times New Roman" w:hAnsi="Times New Roman" w:cs="Times New Roman"/>
          <w:sz w:val="24"/>
          <w:szCs w:val="24"/>
        </w:rPr>
      </w:pPr>
      <w:r w:rsidRPr="0044776F">
        <w:rPr>
          <w:rFonts w:ascii="Times New Roman" w:eastAsia="Times New Roman" w:hAnsi="Times New Roman" w:cs="Times New Roman"/>
          <w:sz w:val="24"/>
          <w:szCs w:val="24"/>
        </w:rPr>
        <w:t xml:space="preserve">Steinberg, L., &amp; Morris, A. S. (2001). Adolescent development. </w:t>
      </w:r>
      <w:r w:rsidRPr="0044776F">
        <w:rPr>
          <w:rFonts w:ascii="Times New Roman" w:eastAsia="Times New Roman" w:hAnsi="Times New Roman" w:cs="Times New Roman"/>
          <w:i/>
          <w:iCs/>
          <w:sz w:val="24"/>
          <w:szCs w:val="24"/>
        </w:rPr>
        <w:t>Annual review of psychology</w:t>
      </w:r>
      <w:r w:rsidRPr="0044776F">
        <w:rPr>
          <w:rFonts w:ascii="Times New Roman" w:eastAsia="Times New Roman" w:hAnsi="Times New Roman" w:cs="Times New Roman"/>
          <w:sz w:val="24"/>
          <w:szCs w:val="24"/>
        </w:rPr>
        <w:t xml:space="preserve">, </w:t>
      </w:r>
      <w:r w:rsidRPr="0044776F">
        <w:rPr>
          <w:rFonts w:ascii="Times New Roman" w:eastAsia="Times New Roman" w:hAnsi="Times New Roman" w:cs="Times New Roman"/>
          <w:i/>
          <w:iCs/>
          <w:sz w:val="24"/>
          <w:szCs w:val="24"/>
        </w:rPr>
        <w:t>52</w:t>
      </w:r>
      <w:r w:rsidRPr="0044776F">
        <w:rPr>
          <w:rFonts w:ascii="Times New Roman" w:eastAsia="Times New Roman" w:hAnsi="Times New Roman" w:cs="Times New Roman"/>
          <w:sz w:val="24"/>
          <w:szCs w:val="24"/>
        </w:rPr>
        <w:t>(1), 83-110.</w:t>
      </w:r>
    </w:p>
    <w:p w:rsidR="001E3EA7" w:rsidRPr="00962F47" w:rsidRDefault="00962F47" w:rsidP="003C4D4F">
      <w:pPr>
        <w:spacing w:line="480" w:lineRule="auto"/>
        <w:ind w:left="720" w:hanging="720"/>
        <w:rPr>
          <w:rFonts w:ascii="Times New Roman" w:hAnsi="Times New Roman" w:cs="Times New Roman"/>
          <w:sz w:val="24"/>
          <w:szCs w:val="24"/>
        </w:rPr>
      </w:pPr>
      <w:r w:rsidRPr="00962F47">
        <w:rPr>
          <w:rFonts w:ascii="Times New Roman" w:hAnsi="Times New Roman" w:cs="Times New Roman"/>
          <w:sz w:val="24"/>
          <w:szCs w:val="24"/>
        </w:rPr>
        <w:t xml:space="preserve">U.S. Department of Education, Office for Planning, Evaluation and Policy Development, &amp; Policy </w:t>
      </w:r>
      <w:r w:rsidRPr="00962F47">
        <w:rPr>
          <w:rFonts w:ascii="Times New Roman" w:hAnsi="Times New Roman" w:cs="Times New Roman"/>
          <w:sz w:val="24"/>
          <w:szCs w:val="24"/>
        </w:rPr>
        <w:t>and Program Study Service. (2015</w:t>
      </w:r>
      <w:r w:rsidRPr="00962F47">
        <w:rPr>
          <w:rFonts w:ascii="Times New Roman" w:hAnsi="Times New Roman" w:cs="Times New Roman"/>
          <w:sz w:val="24"/>
          <w:szCs w:val="24"/>
        </w:rPr>
        <w:t>). Evaluation Reports--Policy and Program Studies Services. Retrieved from</w:t>
      </w:r>
    </w:p>
    <w:p w:rsidR="00962F47" w:rsidRPr="00962F47" w:rsidRDefault="00962F47" w:rsidP="003C4D4F">
      <w:pPr>
        <w:spacing w:line="480" w:lineRule="auto"/>
        <w:ind w:left="720" w:hanging="720"/>
        <w:rPr>
          <w:rFonts w:ascii="Times New Roman" w:hAnsi="Times New Roman" w:cs="Times New Roman"/>
          <w:sz w:val="24"/>
          <w:szCs w:val="24"/>
        </w:rPr>
      </w:pPr>
      <w:hyperlink r:id="rId7" w:history="1">
        <w:r w:rsidRPr="00962F47">
          <w:rPr>
            <w:rStyle w:val="Hyperlink"/>
            <w:rFonts w:ascii="Times New Roman" w:hAnsi="Times New Roman" w:cs="Times New Roman"/>
            <w:sz w:val="24"/>
            <w:szCs w:val="24"/>
          </w:rPr>
          <w:t>https://nces.ed.gov/pubs2017/2017015.pdf</w:t>
        </w:r>
      </w:hyperlink>
    </w:p>
    <w:p w:rsidR="00551A33" w:rsidRPr="00962F47" w:rsidRDefault="00551A33" w:rsidP="002065F9">
      <w:pPr>
        <w:spacing w:line="480" w:lineRule="auto"/>
        <w:rPr>
          <w:rFonts w:ascii="Times New Roman" w:hAnsi="Times New Roman" w:cs="Times New Roman"/>
          <w:sz w:val="24"/>
          <w:szCs w:val="24"/>
        </w:rPr>
      </w:pPr>
    </w:p>
    <w:p w:rsidR="002065F9" w:rsidRPr="00962F47" w:rsidRDefault="002065F9" w:rsidP="006A44AB">
      <w:pPr>
        <w:spacing w:line="480" w:lineRule="auto"/>
        <w:rPr>
          <w:rFonts w:ascii="Times New Roman" w:hAnsi="Times New Roman" w:cs="Times New Roman"/>
          <w:sz w:val="24"/>
          <w:szCs w:val="24"/>
        </w:rPr>
      </w:pPr>
    </w:p>
    <w:p w:rsidR="003F1E5E" w:rsidRPr="00962F47" w:rsidRDefault="003F1E5E" w:rsidP="00BB3A93">
      <w:pPr>
        <w:spacing w:line="480" w:lineRule="auto"/>
        <w:rPr>
          <w:rFonts w:ascii="Times New Roman" w:hAnsi="Times New Roman" w:cs="Times New Roman"/>
          <w:sz w:val="24"/>
          <w:szCs w:val="24"/>
        </w:rPr>
      </w:pPr>
    </w:p>
    <w:p w:rsidR="00BB3A93" w:rsidRPr="00962F47" w:rsidRDefault="00BB3A93" w:rsidP="009B2614">
      <w:pPr>
        <w:spacing w:line="480" w:lineRule="auto"/>
        <w:rPr>
          <w:rFonts w:ascii="Times New Roman" w:hAnsi="Times New Roman" w:cs="Times New Roman"/>
          <w:sz w:val="24"/>
          <w:szCs w:val="24"/>
        </w:rPr>
      </w:pPr>
    </w:p>
    <w:p w:rsidR="00650600" w:rsidRPr="00962F47" w:rsidRDefault="00650600" w:rsidP="009B2614">
      <w:pPr>
        <w:spacing w:line="480" w:lineRule="auto"/>
        <w:rPr>
          <w:rFonts w:ascii="Times New Roman" w:hAnsi="Times New Roman" w:cs="Times New Roman"/>
          <w:sz w:val="24"/>
          <w:szCs w:val="24"/>
        </w:rPr>
      </w:pPr>
    </w:p>
    <w:sectPr w:rsidR="00650600" w:rsidRPr="00962F47" w:rsidSect="00D101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A83" w:rsidRDefault="008B5A83" w:rsidP="00D10142">
      <w:pPr>
        <w:spacing w:after="0" w:line="240" w:lineRule="auto"/>
      </w:pPr>
      <w:r>
        <w:separator/>
      </w:r>
    </w:p>
  </w:endnote>
  <w:endnote w:type="continuationSeparator" w:id="0">
    <w:p w:rsidR="008B5A83" w:rsidRDefault="008B5A83" w:rsidP="00D10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A83" w:rsidRDefault="008B5A83" w:rsidP="00D10142">
      <w:pPr>
        <w:spacing w:after="0" w:line="240" w:lineRule="auto"/>
      </w:pPr>
      <w:r>
        <w:separator/>
      </w:r>
    </w:p>
  </w:footnote>
  <w:footnote w:type="continuationSeparator" w:id="0">
    <w:p w:rsidR="008B5A83" w:rsidRDefault="008B5A83" w:rsidP="00D101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142" w:rsidRPr="00D10142" w:rsidRDefault="00D10142">
    <w:pPr>
      <w:pStyle w:val="Header"/>
      <w:jc w:val="right"/>
      <w:rPr>
        <w:rFonts w:ascii="Times New Roman" w:hAnsi="Times New Roman" w:cs="Times New Roman"/>
        <w:sz w:val="24"/>
        <w:szCs w:val="24"/>
      </w:rPr>
    </w:pPr>
    <w:r w:rsidRPr="00D10142">
      <w:rPr>
        <w:rFonts w:ascii="Times New Roman" w:hAnsi="Times New Roman" w:cs="Times New Roman"/>
        <w:sz w:val="24"/>
        <w:szCs w:val="24"/>
      </w:rPr>
      <w:t>SCHOOL BULLYING</w:t>
    </w:r>
    <w:r w:rsidRPr="00D10142">
      <w:rPr>
        <w:rFonts w:ascii="Times New Roman" w:hAnsi="Times New Roman" w:cs="Times New Roman"/>
        <w:sz w:val="24"/>
        <w:szCs w:val="24"/>
      </w:rPr>
      <w:tab/>
    </w:r>
    <w:r w:rsidRPr="00D10142">
      <w:rPr>
        <w:rFonts w:ascii="Times New Roman" w:hAnsi="Times New Roman" w:cs="Times New Roman"/>
        <w:sz w:val="24"/>
        <w:szCs w:val="24"/>
      </w:rPr>
      <w:tab/>
    </w:r>
    <w:sdt>
      <w:sdtPr>
        <w:rPr>
          <w:rFonts w:ascii="Times New Roman" w:hAnsi="Times New Roman" w:cs="Times New Roman"/>
          <w:sz w:val="24"/>
          <w:szCs w:val="24"/>
        </w:rPr>
        <w:id w:val="-814717340"/>
        <w:docPartObj>
          <w:docPartGallery w:val="Page Numbers (Top of Page)"/>
          <w:docPartUnique/>
        </w:docPartObj>
      </w:sdtPr>
      <w:sdtEndPr>
        <w:rPr>
          <w:noProof/>
        </w:rPr>
      </w:sdtEndPr>
      <w:sdtContent>
        <w:r w:rsidRPr="00D10142">
          <w:rPr>
            <w:rFonts w:ascii="Times New Roman" w:hAnsi="Times New Roman" w:cs="Times New Roman"/>
            <w:sz w:val="24"/>
            <w:szCs w:val="24"/>
          </w:rPr>
          <w:fldChar w:fldCharType="begin"/>
        </w:r>
        <w:r w:rsidRPr="00D10142">
          <w:rPr>
            <w:rFonts w:ascii="Times New Roman" w:hAnsi="Times New Roman" w:cs="Times New Roman"/>
            <w:sz w:val="24"/>
            <w:szCs w:val="24"/>
          </w:rPr>
          <w:instrText xml:space="preserve"> PAGE   \* MERGEFORMAT </w:instrText>
        </w:r>
        <w:r w:rsidRPr="00D10142">
          <w:rPr>
            <w:rFonts w:ascii="Times New Roman" w:hAnsi="Times New Roman" w:cs="Times New Roman"/>
            <w:sz w:val="24"/>
            <w:szCs w:val="24"/>
          </w:rPr>
          <w:fldChar w:fldCharType="separate"/>
        </w:r>
        <w:r w:rsidR="003C4D4F">
          <w:rPr>
            <w:rFonts w:ascii="Times New Roman" w:hAnsi="Times New Roman" w:cs="Times New Roman"/>
            <w:noProof/>
            <w:sz w:val="24"/>
            <w:szCs w:val="24"/>
          </w:rPr>
          <w:t>5</w:t>
        </w:r>
        <w:r w:rsidRPr="00D10142">
          <w:rPr>
            <w:rFonts w:ascii="Times New Roman" w:hAnsi="Times New Roman" w:cs="Times New Roman"/>
            <w:noProof/>
            <w:sz w:val="24"/>
            <w:szCs w:val="24"/>
          </w:rPr>
          <w:fldChar w:fldCharType="end"/>
        </w:r>
      </w:sdtContent>
    </w:sdt>
  </w:p>
  <w:p w:rsidR="00D10142" w:rsidRDefault="00D101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142" w:rsidRPr="00D10142" w:rsidRDefault="00D10142" w:rsidP="00D10142">
    <w:pPr>
      <w:pStyle w:val="Header"/>
      <w:jc w:val="right"/>
      <w:rPr>
        <w:rFonts w:ascii="Times New Roman" w:hAnsi="Times New Roman" w:cs="Times New Roman"/>
        <w:sz w:val="24"/>
        <w:szCs w:val="24"/>
      </w:rPr>
    </w:pPr>
    <w:r w:rsidRPr="00D10142">
      <w:rPr>
        <w:rFonts w:ascii="Times New Roman" w:hAnsi="Times New Roman" w:cs="Times New Roman"/>
        <w:sz w:val="24"/>
        <w:szCs w:val="24"/>
      </w:rPr>
      <w:t xml:space="preserve">Running head: </w:t>
    </w:r>
    <w:r w:rsidRPr="00D10142">
      <w:rPr>
        <w:rFonts w:ascii="Times New Roman" w:hAnsi="Times New Roman" w:cs="Times New Roman"/>
        <w:sz w:val="24"/>
        <w:szCs w:val="24"/>
      </w:rPr>
      <w:t>SCHOOL BULLYING</w:t>
    </w:r>
    <w:r w:rsidRPr="00D10142">
      <w:rPr>
        <w:rFonts w:ascii="Times New Roman" w:hAnsi="Times New Roman" w:cs="Times New Roman"/>
        <w:sz w:val="24"/>
        <w:szCs w:val="24"/>
      </w:rPr>
      <w:tab/>
    </w:r>
    <w:r w:rsidRPr="00D10142">
      <w:rPr>
        <w:rFonts w:ascii="Times New Roman" w:hAnsi="Times New Roman" w:cs="Times New Roman"/>
        <w:sz w:val="24"/>
        <w:szCs w:val="24"/>
      </w:rPr>
      <w:tab/>
    </w:r>
  </w:p>
  <w:p w:rsidR="00D10142" w:rsidRDefault="00D10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yMzIwNTWztDCxNDRT0lEKTi0uzszPAykwrAUAADDj5CwAAAA="/>
  </w:docVars>
  <w:rsids>
    <w:rsidRoot w:val="00D10142"/>
    <w:rsid w:val="00012F0C"/>
    <w:rsid w:val="000B4A57"/>
    <w:rsid w:val="000C0496"/>
    <w:rsid w:val="000D4A27"/>
    <w:rsid w:val="000F3757"/>
    <w:rsid w:val="00184066"/>
    <w:rsid w:val="001E3EA7"/>
    <w:rsid w:val="001F6F6A"/>
    <w:rsid w:val="002065F9"/>
    <w:rsid w:val="0026097F"/>
    <w:rsid w:val="00313E60"/>
    <w:rsid w:val="003638AF"/>
    <w:rsid w:val="00396D17"/>
    <w:rsid w:val="003C170A"/>
    <w:rsid w:val="003C4D4F"/>
    <w:rsid w:val="003F1E5E"/>
    <w:rsid w:val="003F530D"/>
    <w:rsid w:val="004153F2"/>
    <w:rsid w:val="00423377"/>
    <w:rsid w:val="0044776F"/>
    <w:rsid w:val="004C1B3B"/>
    <w:rsid w:val="00551A33"/>
    <w:rsid w:val="00570DBB"/>
    <w:rsid w:val="005864B7"/>
    <w:rsid w:val="005F7218"/>
    <w:rsid w:val="00635099"/>
    <w:rsid w:val="006402E5"/>
    <w:rsid w:val="00650600"/>
    <w:rsid w:val="00683100"/>
    <w:rsid w:val="006A44AB"/>
    <w:rsid w:val="006C42CA"/>
    <w:rsid w:val="00763B4F"/>
    <w:rsid w:val="00860833"/>
    <w:rsid w:val="008B5A83"/>
    <w:rsid w:val="009132D1"/>
    <w:rsid w:val="00922F48"/>
    <w:rsid w:val="00936364"/>
    <w:rsid w:val="00961FD3"/>
    <w:rsid w:val="00962F47"/>
    <w:rsid w:val="00974804"/>
    <w:rsid w:val="009A1D9A"/>
    <w:rsid w:val="009B2614"/>
    <w:rsid w:val="009C1B22"/>
    <w:rsid w:val="009F36B2"/>
    <w:rsid w:val="00A80036"/>
    <w:rsid w:val="00AD276F"/>
    <w:rsid w:val="00B30B74"/>
    <w:rsid w:val="00BB3A93"/>
    <w:rsid w:val="00C522C5"/>
    <w:rsid w:val="00CB0715"/>
    <w:rsid w:val="00D10142"/>
    <w:rsid w:val="00D35545"/>
    <w:rsid w:val="00E671EB"/>
    <w:rsid w:val="00E769D5"/>
    <w:rsid w:val="00EC611F"/>
    <w:rsid w:val="00F56789"/>
    <w:rsid w:val="00FD1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3C152-A711-4159-86CA-E44CAEDF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142"/>
  </w:style>
  <w:style w:type="paragraph" w:styleId="Footer">
    <w:name w:val="footer"/>
    <w:basedOn w:val="Normal"/>
    <w:link w:val="FooterChar"/>
    <w:uiPriority w:val="99"/>
    <w:unhideWhenUsed/>
    <w:rsid w:val="00D10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142"/>
  </w:style>
  <w:style w:type="character" w:styleId="Hyperlink">
    <w:name w:val="Hyperlink"/>
    <w:basedOn w:val="DefaultParagraphFont"/>
    <w:uiPriority w:val="99"/>
    <w:unhideWhenUsed/>
    <w:rsid w:val="00962F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99665">
      <w:bodyDiv w:val="1"/>
      <w:marLeft w:val="0"/>
      <w:marRight w:val="0"/>
      <w:marTop w:val="0"/>
      <w:marBottom w:val="0"/>
      <w:divBdr>
        <w:top w:val="none" w:sz="0" w:space="0" w:color="auto"/>
        <w:left w:val="none" w:sz="0" w:space="0" w:color="auto"/>
        <w:bottom w:val="none" w:sz="0" w:space="0" w:color="auto"/>
        <w:right w:val="none" w:sz="0" w:space="0" w:color="auto"/>
      </w:divBdr>
      <w:divsChild>
        <w:div w:id="1845586841">
          <w:marLeft w:val="0"/>
          <w:marRight w:val="0"/>
          <w:marTop w:val="0"/>
          <w:marBottom w:val="0"/>
          <w:divBdr>
            <w:top w:val="none" w:sz="0" w:space="0" w:color="auto"/>
            <w:left w:val="none" w:sz="0" w:space="0" w:color="auto"/>
            <w:bottom w:val="none" w:sz="0" w:space="0" w:color="auto"/>
            <w:right w:val="none" w:sz="0" w:space="0" w:color="auto"/>
          </w:divBdr>
        </w:div>
      </w:divsChild>
    </w:div>
    <w:div w:id="255022868">
      <w:bodyDiv w:val="1"/>
      <w:marLeft w:val="0"/>
      <w:marRight w:val="0"/>
      <w:marTop w:val="0"/>
      <w:marBottom w:val="0"/>
      <w:divBdr>
        <w:top w:val="none" w:sz="0" w:space="0" w:color="auto"/>
        <w:left w:val="none" w:sz="0" w:space="0" w:color="auto"/>
        <w:bottom w:val="none" w:sz="0" w:space="0" w:color="auto"/>
        <w:right w:val="none" w:sz="0" w:space="0" w:color="auto"/>
      </w:divBdr>
      <w:divsChild>
        <w:div w:id="964773123">
          <w:marLeft w:val="0"/>
          <w:marRight w:val="0"/>
          <w:marTop w:val="0"/>
          <w:marBottom w:val="0"/>
          <w:divBdr>
            <w:top w:val="none" w:sz="0" w:space="0" w:color="auto"/>
            <w:left w:val="none" w:sz="0" w:space="0" w:color="auto"/>
            <w:bottom w:val="none" w:sz="0" w:space="0" w:color="auto"/>
            <w:right w:val="none" w:sz="0" w:space="0" w:color="auto"/>
          </w:divBdr>
        </w:div>
      </w:divsChild>
    </w:div>
    <w:div w:id="1931549423">
      <w:bodyDiv w:val="1"/>
      <w:marLeft w:val="0"/>
      <w:marRight w:val="0"/>
      <w:marTop w:val="0"/>
      <w:marBottom w:val="0"/>
      <w:divBdr>
        <w:top w:val="none" w:sz="0" w:space="0" w:color="auto"/>
        <w:left w:val="none" w:sz="0" w:space="0" w:color="auto"/>
        <w:bottom w:val="none" w:sz="0" w:space="0" w:color="auto"/>
        <w:right w:val="none" w:sz="0" w:space="0" w:color="auto"/>
      </w:divBdr>
      <w:divsChild>
        <w:div w:id="1040477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ces.ed.gov/pubs2017/2017015.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E59FF-BDD7-40B9-A429-766CD571F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benardnjane@gmail.com</dc:creator>
  <cp:keywords/>
  <dc:description/>
  <cp:lastModifiedBy>benardnjane@gmail.com</cp:lastModifiedBy>
  <cp:revision>52</cp:revision>
  <dcterms:created xsi:type="dcterms:W3CDTF">2019-03-05T12:20:00Z</dcterms:created>
  <dcterms:modified xsi:type="dcterms:W3CDTF">2019-03-05T15:31:00Z</dcterms:modified>
</cp:coreProperties>
</file>